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B76091" w:rsidRDefault="00B76091" w:rsidP="009C25D5">
      <w:bookmarkStart w:id="0" w:name="_GoBack"/>
      <w:bookmarkEnd w:id="0"/>
    </w:p>
    <w:p w:rsidR="00B76091" w:rsidRDefault="00B76091" w:rsidP="009C25D5"/>
    <w:p w:rsidR="00B76091" w:rsidRDefault="00B76091" w:rsidP="009C25D5">
      <w:pPr>
        <w:ind w:left="-142"/>
      </w:pPr>
    </w:p>
    <w:p w:rsidR="00B76091" w:rsidRPr="00772D95" w:rsidRDefault="00B76091" w:rsidP="009C25D5">
      <w:pPr>
        <w:ind w:left="-142"/>
        <w:rPr>
          <w:sz w:val="28"/>
          <w:szCs w:val="28"/>
        </w:rPr>
      </w:pPr>
      <w:r>
        <w:rPr>
          <w:sz w:val="28"/>
        </w:rPr>
        <w:t>Press release</w:t>
      </w:r>
    </w:p>
    <w:p w:rsidR="00B76091" w:rsidRPr="00772D95" w:rsidRDefault="00B76091" w:rsidP="009C25D5">
      <w:pPr>
        <w:ind w:left="-142"/>
        <w:rPr>
          <w:sz w:val="28"/>
          <w:szCs w:val="28"/>
        </w:rPr>
      </w:pPr>
    </w:p>
    <w:p w:rsidR="00B76091" w:rsidRPr="00772D95" w:rsidRDefault="00B76091" w:rsidP="009C25D5">
      <w:pPr>
        <w:ind w:left="-142"/>
        <w:rPr>
          <w:sz w:val="28"/>
          <w:szCs w:val="28"/>
        </w:rPr>
      </w:pPr>
    </w:p>
    <w:p w:rsidR="00B76091" w:rsidRPr="00772D95" w:rsidRDefault="00B76091" w:rsidP="009C25D5">
      <w:pPr>
        <w:ind w:left="-142"/>
        <w:rPr>
          <w:sz w:val="28"/>
          <w:szCs w:val="28"/>
        </w:rPr>
      </w:pPr>
      <w:r>
        <w:rPr>
          <w:sz w:val="28"/>
        </w:rPr>
        <w:t>From October 10 to January 10, Merano Arte presents:</w:t>
      </w:r>
    </w:p>
    <w:p w:rsidR="00B76091" w:rsidRPr="00772D95" w:rsidRDefault="00B76091" w:rsidP="009C25D5">
      <w:pPr>
        <w:ind w:left="-142"/>
        <w:rPr>
          <w:sz w:val="28"/>
          <w:szCs w:val="28"/>
        </w:rPr>
      </w:pPr>
    </w:p>
    <w:p w:rsidR="00B76091" w:rsidRPr="00772D95" w:rsidRDefault="00B76091" w:rsidP="009C25D5">
      <w:pPr>
        <w:pBdr>
          <w:bottom w:val="single" w:sz="4" w:space="1" w:color="auto"/>
        </w:pBdr>
        <w:ind w:left="-142"/>
        <w:rPr>
          <w:b/>
          <w:bCs/>
          <w:sz w:val="28"/>
          <w:szCs w:val="28"/>
        </w:rPr>
      </w:pPr>
      <w:proofErr w:type="spellStart"/>
      <w:r>
        <w:rPr>
          <w:b/>
          <w:sz w:val="28"/>
        </w:rPr>
        <w:t>Alois</w:t>
      </w:r>
      <w:proofErr w:type="spellEnd"/>
      <w:r>
        <w:rPr>
          <w:b/>
          <w:sz w:val="28"/>
        </w:rPr>
        <w:t xml:space="preserve"> </w:t>
      </w:r>
      <w:proofErr w:type="spellStart"/>
      <w:r>
        <w:rPr>
          <w:b/>
          <w:sz w:val="28"/>
        </w:rPr>
        <w:t>Kuperion</w:t>
      </w:r>
      <w:proofErr w:type="spellEnd"/>
      <w:r>
        <w:rPr>
          <w:b/>
          <w:sz w:val="28"/>
        </w:rPr>
        <w:t xml:space="preserve"> - Painting is My Purpose in Life</w:t>
      </w:r>
    </w:p>
    <w:p w:rsidR="00B76091" w:rsidRPr="00772D95" w:rsidRDefault="00B76091" w:rsidP="009C25D5">
      <w:pPr>
        <w:ind w:left="-142"/>
        <w:rPr>
          <w:b/>
          <w:bCs/>
          <w:sz w:val="28"/>
          <w:szCs w:val="28"/>
        </w:rPr>
      </w:pPr>
      <w:r>
        <w:rPr>
          <w:b/>
          <w:sz w:val="28"/>
        </w:rPr>
        <w:t xml:space="preserve">Retrospective on Occasion of the 50th Anniversary of the Artist's Death </w:t>
      </w:r>
      <w:r>
        <w:rPr>
          <w:b/>
          <w:bCs/>
          <w:sz w:val="28"/>
          <w:szCs w:val="28"/>
        </w:rPr>
        <w:br/>
      </w:r>
    </w:p>
    <w:p w:rsidR="00B76091" w:rsidRPr="00810452" w:rsidRDefault="00B76091" w:rsidP="009C25D5">
      <w:pPr>
        <w:ind w:left="-142"/>
        <w:rPr>
          <w:sz w:val="24"/>
          <w:szCs w:val="24"/>
        </w:rPr>
      </w:pPr>
    </w:p>
    <w:p w:rsidR="00B76091" w:rsidRPr="00810452" w:rsidRDefault="00B76091" w:rsidP="009C25D5">
      <w:pPr>
        <w:ind w:left="-142"/>
        <w:rPr>
          <w:sz w:val="24"/>
          <w:szCs w:val="24"/>
        </w:rPr>
      </w:pPr>
      <w:r>
        <w:rPr>
          <w:b/>
          <w:sz w:val="24"/>
        </w:rPr>
        <w:t>Press conference:</w:t>
      </w:r>
      <w:r>
        <w:rPr>
          <w:sz w:val="24"/>
        </w:rPr>
        <w:t xml:space="preserve"> </w:t>
      </w:r>
      <w:r>
        <w:tab/>
      </w:r>
      <w:r>
        <w:rPr>
          <w:sz w:val="24"/>
        </w:rPr>
        <w:t>Friday, October 09, 2015 at 11.00 a.m.</w:t>
      </w:r>
    </w:p>
    <w:p w:rsidR="00B76091" w:rsidRPr="00810452" w:rsidRDefault="00B76091" w:rsidP="009C25D5">
      <w:pPr>
        <w:ind w:left="-142"/>
        <w:rPr>
          <w:sz w:val="24"/>
          <w:szCs w:val="24"/>
        </w:rPr>
      </w:pPr>
      <w:r>
        <w:rPr>
          <w:b/>
        </w:rPr>
        <w:t>Opening reception:</w:t>
      </w:r>
      <w:r>
        <w:rPr>
          <w:sz w:val="24"/>
        </w:rPr>
        <w:t xml:space="preserve"> </w:t>
      </w:r>
      <w:r>
        <w:tab/>
      </w:r>
      <w:r>
        <w:tab/>
      </w:r>
      <w:r>
        <w:rPr>
          <w:sz w:val="24"/>
        </w:rPr>
        <w:t>Friday, October 09, 2015 at 7.00 p.m.</w:t>
      </w:r>
    </w:p>
    <w:p w:rsidR="00B76091" w:rsidRPr="00810452" w:rsidRDefault="00B76091" w:rsidP="009C25D5">
      <w:pPr>
        <w:ind w:left="-142"/>
        <w:rPr>
          <w:sz w:val="24"/>
          <w:szCs w:val="24"/>
        </w:rPr>
      </w:pPr>
      <w:r>
        <w:rPr>
          <w:b/>
          <w:sz w:val="24"/>
        </w:rPr>
        <w:t>Curator:</w:t>
      </w:r>
      <w:r>
        <w:rPr>
          <w:sz w:val="24"/>
        </w:rPr>
        <w:t xml:space="preserve"> </w:t>
      </w:r>
      <w:r>
        <w:tab/>
      </w:r>
      <w:r>
        <w:tab/>
      </w:r>
      <w:r>
        <w:rPr>
          <w:sz w:val="24"/>
        </w:rPr>
        <w:t>Ursula Schnitzer</w:t>
      </w:r>
    </w:p>
    <w:p w:rsidR="00B76091" w:rsidRDefault="00B76091" w:rsidP="009C25D5">
      <w:pPr>
        <w:ind w:left="-142"/>
        <w:rPr>
          <w:sz w:val="24"/>
          <w:szCs w:val="24"/>
        </w:rPr>
      </w:pPr>
      <w:r>
        <w:rPr>
          <w:b/>
          <w:sz w:val="24"/>
        </w:rPr>
        <w:t xml:space="preserve">Monograph: </w:t>
      </w:r>
      <w:r>
        <w:tab/>
      </w:r>
      <w:r>
        <w:tab/>
      </w:r>
      <w:proofErr w:type="spellStart"/>
      <w:r>
        <w:rPr>
          <w:sz w:val="24"/>
        </w:rPr>
        <w:t>Alois</w:t>
      </w:r>
      <w:proofErr w:type="spellEnd"/>
      <w:r>
        <w:rPr>
          <w:sz w:val="24"/>
        </w:rPr>
        <w:t xml:space="preserve"> </w:t>
      </w:r>
      <w:proofErr w:type="spellStart"/>
      <w:r>
        <w:rPr>
          <w:sz w:val="24"/>
        </w:rPr>
        <w:t>Kuperion</w:t>
      </w:r>
      <w:proofErr w:type="spellEnd"/>
      <w:r>
        <w:rPr>
          <w:sz w:val="24"/>
        </w:rPr>
        <w:t xml:space="preserve">, ed.: Cultural department of the Merano municipality, in </w:t>
      </w:r>
    </w:p>
    <w:p w:rsidR="00B76091" w:rsidRDefault="00B76091" w:rsidP="009C25D5">
      <w:pPr>
        <w:ind w:left="-142"/>
        <w:rPr>
          <w:sz w:val="24"/>
          <w:szCs w:val="24"/>
        </w:rPr>
      </w:pPr>
      <w:r>
        <w:tab/>
      </w:r>
      <w:r>
        <w:tab/>
      </w:r>
      <w:r>
        <w:tab/>
      </w:r>
      <w:r>
        <w:tab/>
      </w:r>
      <w:proofErr w:type="gramStart"/>
      <w:r>
        <w:rPr>
          <w:sz w:val="24"/>
        </w:rPr>
        <w:t>cooperation</w:t>
      </w:r>
      <w:proofErr w:type="gramEnd"/>
      <w:r>
        <w:rPr>
          <w:sz w:val="24"/>
        </w:rPr>
        <w:t xml:space="preserve"> with Merano Arte, 207 pages, 120 illustrations, </w:t>
      </w:r>
    </w:p>
    <w:p w:rsidR="00B76091" w:rsidRDefault="00B76091" w:rsidP="009C25D5">
      <w:pPr>
        <w:ind w:left="1274" w:firstLine="850"/>
        <w:rPr>
          <w:sz w:val="24"/>
          <w:szCs w:val="24"/>
        </w:rPr>
      </w:pPr>
      <w:proofErr w:type="gramStart"/>
      <w:r>
        <w:rPr>
          <w:sz w:val="24"/>
        </w:rPr>
        <w:t>with</w:t>
      </w:r>
      <w:proofErr w:type="gramEnd"/>
      <w:r>
        <w:rPr>
          <w:sz w:val="24"/>
        </w:rPr>
        <w:t xml:space="preserve"> contributions by Eva Maria </w:t>
      </w:r>
      <w:proofErr w:type="spellStart"/>
      <w:r>
        <w:rPr>
          <w:sz w:val="24"/>
        </w:rPr>
        <w:t>Baur</w:t>
      </w:r>
      <w:proofErr w:type="spellEnd"/>
      <w:r>
        <w:rPr>
          <w:sz w:val="24"/>
        </w:rPr>
        <w:t xml:space="preserve">, Paul </w:t>
      </w:r>
      <w:proofErr w:type="spellStart"/>
      <w:r>
        <w:rPr>
          <w:sz w:val="24"/>
        </w:rPr>
        <w:t>Preims</w:t>
      </w:r>
      <w:proofErr w:type="spellEnd"/>
      <w:r>
        <w:rPr>
          <w:sz w:val="24"/>
        </w:rPr>
        <w:t xml:space="preserve">, Ursula Schnitzer and </w:t>
      </w:r>
    </w:p>
    <w:p w:rsidR="00B76091" w:rsidRDefault="00B76091" w:rsidP="009C25D5">
      <w:pPr>
        <w:ind w:left="-142"/>
        <w:rPr>
          <w:sz w:val="24"/>
          <w:szCs w:val="24"/>
        </w:rPr>
      </w:pPr>
      <w:r>
        <w:tab/>
      </w:r>
      <w:r>
        <w:tab/>
      </w:r>
      <w:r>
        <w:tab/>
      </w:r>
      <w:r>
        <w:tab/>
      </w:r>
      <w:proofErr w:type="gramStart"/>
      <w:r>
        <w:rPr>
          <w:sz w:val="24"/>
        </w:rPr>
        <w:t>with</w:t>
      </w:r>
      <w:proofErr w:type="gramEnd"/>
      <w:r>
        <w:rPr>
          <w:sz w:val="24"/>
        </w:rPr>
        <w:t xml:space="preserve"> new biographical details; </w:t>
      </w:r>
    </w:p>
    <w:p w:rsidR="00B76091" w:rsidRDefault="00B76091" w:rsidP="009C25D5">
      <w:pPr>
        <w:ind w:left="-142"/>
        <w:rPr>
          <w:sz w:val="24"/>
          <w:szCs w:val="24"/>
        </w:rPr>
      </w:pPr>
      <w:r>
        <w:tab/>
      </w:r>
      <w:r>
        <w:tab/>
      </w:r>
      <w:r>
        <w:tab/>
      </w:r>
      <w:r>
        <w:tab/>
      </w:r>
      <w:r>
        <w:rPr>
          <w:sz w:val="24"/>
        </w:rPr>
        <w:t xml:space="preserve">Raetia </w:t>
      </w:r>
      <w:proofErr w:type="spellStart"/>
      <w:r>
        <w:rPr>
          <w:sz w:val="24"/>
        </w:rPr>
        <w:t>Verlag</w:t>
      </w:r>
      <w:proofErr w:type="spellEnd"/>
      <w:r>
        <w:rPr>
          <w:sz w:val="24"/>
        </w:rPr>
        <w:t>, ISBN 978-88-7283-548-7</w:t>
      </w:r>
    </w:p>
    <w:p w:rsidR="00B76091" w:rsidRDefault="00B76091" w:rsidP="009C25D5">
      <w:pPr>
        <w:ind w:left="-142"/>
        <w:rPr>
          <w:sz w:val="24"/>
          <w:szCs w:val="24"/>
        </w:rPr>
      </w:pPr>
    </w:p>
    <w:p w:rsidR="00B76091" w:rsidRDefault="00B76091" w:rsidP="009C25D5">
      <w:pPr>
        <w:ind w:left="-142"/>
        <w:rPr>
          <w:sz w:val="24"/>
          <w:szCs w:val="24"/>
        </w:rPr>
      </w:pPr>
    </w:p>
    <w:p w:rsidR="00B76091" w:rsidRPr="00810452" w:rsidRDefault="00B76091" w:rsidP="009C25D5">
      <w:pPr>
        <w:ind w:left="-142"/>
        <w:rPr>
          <w:sz w:val="24"/>
          <w:szCs w:val="24"/>
        </w:rPr>
      </w:pPr>
      <w:r>
        <w:rPr>
          <w:sz w:val="24"/>
        </w:rPr>
        <w:t xml:space="preserve">Merano: on occasion of the 50th anniversary of the death of </w:t>
      </w:r>
      <w:proofErr w:type="spellStart"/>
      <w:r>
        <w:rPr>
          <w:sz w:val="24"/>
        </w:rPr>
        <w:t>Alois</w:t>
      </w:r>
      <w:proofErr w:type="spellEnd"/>
      <w:r>
        <w:rPr>
          <w:sz w:val="24"/>
        </w:rPr>
        <w:t xml:space="preserve"> </w:t>
      </w:r>
      <w:proofErr w:type="spellStart"/>
      <w:r>
        <w:rPr>
          <w:sz w:val="24"/>
        </w:rPr>
        <w:t>Kuperion</w:t>
      </w:r>
      <w:proofErr w:type="spellEnd"/>
      <w:r>
        <w:rPr>
          <w:sz w:val="24"/>
        </w:rPr>
        <w:t xml:space="preserve"> - he passed away on January 17, 1966 - , Merano Arte will hold a large retrospective of the life and works of the wandering painter from the </w:t>
      </w:r>
      <w:proofErr w:type="spellStart"/>
      <w:r>
        <w:rPr>
          <w:sz w:val="24"/>
        </w:rPr>
        <w:t>Vinschgau</w:t>
      </w:r>
      <w:proofErr w:type="spellEnd"/>
      <w:r>
        <w:rPr>
          <w:sz w:val="24"/>
        </w:rPr>
        <w:t xml:space="preserve"> from October 10, 2015 to January 10, 2016. In his honor, the cultural department of the Merano municipality has published a comprehensive monograph with the latest biographical details, roughly 100 color illustrations, and numerous historical portrait photographs.</w:t>
      </w:r>
    </w:p>
    <w:p w:rsidR="00B76091" w:rsidRPr="00810452" w:rsidRDefault="00B76091" w:rsidP="009C25D5">
      <w:pPr>
        <w:ind w:left="-142"/>
        <w:rPr>
          <w:sz w:val="24"/>
          <w:szCs w:val="24"/>
        </w:rPr>
      </w:pPr>
    </w:p>
    <w:p w:rsidR="00B76091" w:rsidRPr="00810452" w:rsidRDefault="00B76091" w:rsidP="009C25D5">
      <w:pPr>
        <w:ind w:left="-142"/>
        <w:rPr>
          <w:sz w:val="24"/>
          <w:szCs w:val="24"/>
        </w:rPr>
      </w:pPr>
      <w:r>
        <w:rPr>
          <w:sz w:val="24"/>
        </w:rPr>
        <w:t xml:space="preserve">After having spent his childhood and youth in the </w:t>
      </w:r>
      <w:proofErr w:type="spellStart"/>
      <w:r>
        <w:rPr>
          <w:sz w:val="24"/>
        </w:rPr>
        <w:t>Vinschgau</w:t>
      </w:r>
      <w:proofErr w:type="spellEnd"/>
      <w:r>
        <w:rPr>
          <w:sz w:val="24"/>
        </w:rPr>
        <w:t xml:space="preserve"> and then in Austria, </w:t>
      </w:r>
      <w:proofErr w:type="spellStart"/>
      <w:r>
        <w:rPr>
          <w:sz w:val="24"/>
        </w:rPr>
        <w:t>Kuperion</w:t>
      </w:r>
      <w:proofErr w:type="spellEnd"/>
      <w:r>
        <w:rPr>
          <w:sz w:val="24"/>
        </w:rPr>
        <w:t xml:space="preserve"> (1891–1966) returned to South Tyrol after World War II. He spent a number of years in </w:t>
      </w:r>
      <w:proofErr w:type="spellStart"/>
      <w:r>
        <w:rPr>
          <w:sz w:val="24"/>
        </w:rPr>
        <w:t>Kastelbell</w:t>
      </w:r>
      <w:proofErr w:type="spellEnd"/>
      <w:r>
        <w:rPr>
          <w:sz w:val="24"/>
        </w:rPr>
        <w:t>, but in the 1950s, Merano became his adoptive home.</w:t>
      </w:r>
    </w:p>
    <w:p w:rsidR="00B76091" w:rsidRDefault="00B76091" w:rsidP="009C25D5">
      <w:pPr>
        <w:ind w:left="-142"/>
        <w:rPr>
          <w:sz w:val="24"/>
          <w:szCs w:val="24"/>
        </w:rPr>
      </w:pPr>
      <w:r>
        <w:rPr>
          <w:sz w:val="24"/>
        </w:rPr>
        <w:t xml:space="preserve">During the 1950s, </w:t>
      </w:r>
      <w:proofErr w:type="spellStart"/>
      <w:r>
        <w:rPr>
          <w:sz w:val="24"/>
        </w:rPr>
        <w:t>Kuperion</w:t>
      </w:r>
      <w:proofErr w:type="spellEnd"/>
      <w:r>
        <w:rPr>
          <w:sz w:val="24"/>
        </w:rPr>
        <w:t xml:space="preserve"> succeeded in independently developing an abstract style of </w:t>
      </w:r>
      <w:r>
        <w:rPr>
          <w:sz w:val="24"/>
        </w:rPr>
        <w:lastRenderedPageBreak/>
        <w:t xml:space="preserve">painting. With his sense of color, his intuition, and his airiness, he surpassed </w:t>
      </w:r>
    </w:p>
    <w:p w:rsidR="00B76091" w:rsidRDefault="00B76091" w:rsidP="009C25D5">
      <w:pPr>
        <w:ind w:left="-142"/>
        <w:rPr>
          <w:sz w:val="24"/>
          <w:szCs w:val="24"/>
        </w:rPr>
      </w:pPr>
    </w:p>
    <w:p w:rsidR="00B76091" w:rsidRDefault="00B76091" w:rsidP="009C25D5">
      <w:pPr>
        <w:ind w:left="-142"/>
        <w:rPr>
          <w:sz w:val="24"/>
          <w:szCs w:val="24"/>
        </w:rPr>
      </w:pPr>
    </w:p>
    <w:p w:rsidR="00B76091" w:rsidRDefault="00B76091" w:rsidP="009C25D5">
      <w:pPr>
        <w:ind w:left="-142"/>
        <w:rPr>
          <w:sz w:val="24"/>
          <w:szCs w:val="24"/>
        </w:rPr>
      </w:pPr>
      <w:r>
        <w:rPr>
          <w:sz w:val="24"/>
          <w:szCs w:val="24"/>
        </w:rPr>
        <w:br/>
      </w:r>
      <w:proofErr w:type="gramStart"/>
      <w:r>
        <w:rPr>
          <w:sz w:val="24"/>
        </w:rPr>
        <w:t>many</w:t>
      </w:r>
      <w:proofErr w:type="gramEnd"/>
      <w:r>
        <w:rPr>
          <w:sz w:val="24"/>
        </w:rPr>
        <w:t xml:space="preserve"> contemporary painters who made great efforts to overcome </w:t>
      </w:r>
      <w:proofErr w:type="spellStart"/>
      <w:r>
        <w:rPr>
          <w:sz w:val="24"/>
        </w:rPr>
        <w:t>representationalism</w:t>
      </w:r>
      <w:proofErr w:type="spellEnd"/>
      <w:r>
        <w:rPr>
          <w:sz w:val="24"/>
        </w:rPr>
        <w:t xml:space="preserve">, and he influenced a whole row of domestic artists. </w:t>
      </w:r>
    </w:p>
    <w:p w:rsidR="00B76091" w:rsidRPr="00810452" w:rsidRDefault="00B76091" w:rsidP="009C25D5">
      <w:pPr>
        <w:ind w:left="-142"/>
        <w:rPr>
          <w:sz w:val="24"/>
          <w:szCs w:val="24"/>
        </w:rPr>
      </w:pPr>
      <w:r>
        <w:rPr>
          <w:sz w:val="24"/>
        </w:rPr>
        <w:t xml:space="preserve">"His work is a rarity in the history of painting" (Antonio </w:t>
      </w:r>
      <w:proofErr w:type="spellStart"/>
      <w:r>
        <w:rPr>
          <w:sz w:val="24"/>
        </w:rPr>
        <w:t>Manfredi</w:t>
      </w:r>
      <w:proofErr w:type="spellEnd"/>
      <w:r>
        <w:rPr>
          <w:sz w:val="24"/>
        </w:rPr>
        <w:t xml:space="preserve">, </w:t>
      </w:r>
      <w:proofErr w:type="gramStart"/>
      <w:r>
        <w:rPr>
          <w:sz w:val="24"/>
        </w:rPr>
        <w:t>1954),</w:t>
      </w:r>
      <w:proofErr w:type="gramEnd"/>
      <w:r>
        <w:rPr>
          <w:sz w:val="24"/>
        </w:rPr>
        <w:t xml:space="preserve"> and it goes to show how a loner without a large cultural or intellectual burden - </w:t>
      </w:r>
      <w:proofErr w:type="spellStart"/>
      <w:r>
        <w:rPr>
          <w:sz w:val="24"/>
        </w:rPr>
        <w:t>Kuperion</w:t>
      </w:r>
      <w:proofErr w:type="spellEnd"/>
      <w:r>
        <w:rPr>
          <w:sz w:val="24"/>
        </w:rPr>
        <w:t xml:space="preserve"> was a simple agricultural worker - was able to develop a dense world of color in a high quality in the remote </w:t>
      </w:r>
      <w:proofErr w:type="spellStart"/>
      <w:r>
        <w:rPr>
          <w:sz w:val="24"/>
        </w:rPr>
        <w:t>Vinschgau</w:t>
      </w:r>
      <w:proofErr w:type="spellEnd"/>
      <w:r>
        <w:rPr>
          <w:sz w:val="24"/>
        </w:rPr>
        <w:t xml:space="preserve">, purely from his inner drive and passion. Following the last comprehensive show in </w:t>
      </w:r>
      <w:proofErr w:type="spellStart"/>
      <w:r>
        <w:rPr>
          <w:sz w:val="24"/>
        </w:rPr>
        <w:t>Latsch</w:t>
      </w:r>
      <w:proofErr w:type="spellEnd"/>
      <w:r>
        <w:rPr>
          <w:sz w:val="24"/>
        </w:rPr>
        <w:t xml:space="preserve"> and Bolzano in 1988, and picking up the threads of his first exhibition in 1961 in the Merano </w:t>
      </w:r>
      <w:proofErr w:type="spellStart"/>
      <w:r>
        <w:rPr>
          <w:sz w:val="24"/>
        </w:rPr>
        <w:t>Kurverwaltung</w:t>
      </w:r>
      <w:proofErr w:type="spellEnd"/>
      <w:r>
        <w:rPr>
          <w:sz w:val="24"/>
        </w:rPr>
        <w:t xml:space="preserve">, this exhibition </w:t>
      </w:r>
      <w:proofErr w:type="gramStart"/>
      <w:r>
        <w:rPr>
          <w:sz w:val="24"/>
        </w:rPr>
        <w:t>is intended</w:t>
      </w:r>
      <w:proofErr w:type="gramEnd"/>
      <w:r>
        <w:rPr>
          <w:sz w:val="24"/>
        </w:rPr>
        <w:t xml:space="preserve"> to once again introduce </w:t>
      </w:r>
      <w:proofErr w:type="spellStart"/>
      <w:r>
        <w:rPr>
          <w:sz w:val="24"/>
        </w:rPr>
        <w:t>Kuperion</w:t>
      </w:r>
      <w:proofErr w:type="spellEnd"/>
      <w:r>
        <w:rPr>
          <w:sz w:val="24"/>
        </w:rPr>
        <w:t xml:space="preserve"> to the interested public.</w:t>
      </w:r>
    </w:p>
    <w:p w:rsidR="00B76091" w:rsidRPr="00810452" w:rsidRDefault="00B76091" w:rsidP="009C25D5">
      <w:pPr>
        <w:ind w:left="-142"/>
        <w:rPr>
          <w:sz w:val="24"/>
          <w:szCs w:val="24"/>
        </w:rPr>
      </w:pPr>
    </w:p>
    <w:p w:rsidR="00B76091" w:rsidRPr="00810452" w:rsidRDefault="00B76091" w:rsidP="009C25D5">
      <w:pPr>
        <w:ind w:left="-142"/>
        <w:rPr>
          <w:sz w:val="24"/>
          <w:szCs w:val="24"/>
        </w:rPr>
      </w:pPr>
      <w:r>
        <w:rPr>
          <w:sz w:val="24"/>
        </w:rPr>
        <w:t xml:space="preserve">Thanks to the support of 40 private lenders, we have succeeded in compiling more than 100 of his best works for the exhibition. </w:t>
      </w:r>
      <w:proofErr w:type="gramStart"/>
      <w:r>
        <w:rPr>
          <w:sz w:val="24"/>
        </w:rPr>
        <w:t>All in all</w:t>
      </w:r>
      <w:proofErr w:type="gramEnd"/>
      <w:r>
        <w:rPr>
          <w:sz w:val="24"/>
        </w:rPr>
        <w:t xml:space="preserve">, his oeuvre probably comprised roughly 1,500 small-format pictures. 500 to 600 are now privately owned in South Tyrol, hundreds were cast away, and many probably belong to families who have kept them as souvenirs of their holidays the and promenades of Merano. </w:t>
      </w:r>
    </w:p>
    <w:p w:rsidR="00B76091" w:rsidRPr="00810452" w:rsidRDefault="00B76091" w:rsidP="009C25D5">
      <w:pPr>
        <w:ind w:left="-142"/>
        <w:rPr>
          <w:sz w:val="24"/>
          <w:szCs w:val="24"/>
        </w:rPr>
      </w:pPr>
    </w:p>
    <w:p w:rsidR="00B76091" w:rsidRPr="00810452" w:rsidRDefault="00B76091" w:rsidP="009C25D5">
      <w:pPr>
        <w:ind w:left="-142"/>
        <w:rPr>
          <w:sz w:val="24"/>
          <w:szCs w:val="24"/>
        </w:rPr>
      </w:pPr>
      <w:r>
        <w:rPr>
          <w:sz w:val="24"/>
        </w:rPr>
        <w:t xml:space="preserve">This exhibition is not presented according to a chronological or technological order; instead, we have tried to make </w:t>
      </w:r>
      <w:proofErr w:type="spellStart"/>
      <w:r>
        <w:rPr>
          <w:sz w:val="24"/>
        </w:rPr>
        <w:t>Kuperion's</w:t>
      </w:r>
      <w:proofErr w:type="spellEnd"/>
      <w:r>
        <w:rPr>
          <w:sz w:val="24"/>
        </w:rPr>
        <w:t xml:space="preserve"> spontaneous advancement towards abstraction as well as his formal and chromatic intuition visible </w:t>
      </w:r>
      <w:proofErr w:type="gramStart"/>
      <w:r>
        <w:rPr>
          <w:sz w:val="24"/>
        </w:rPr>
        <w:t>on the basis of</w:t>
      </w:r>
      <w:proofErr w:type="gramEnd"/>
      <w:r>
        <w:rPr>
          <w:sz w:val="24"/>
        </w:rPr>
        <w:t xml:space="preserve"> various groups of works. Color, surface, composition, the blending of techniques, and the structure of the pictures bear witness to his virtuous and spontaneous fantasy. The color combinations of the pictures are surprising, and they result in assertive works of art. In a carefree manner, he consolidated the many isms and avant-garde movements of the first half of the 20th century in a personal style of painting. </w:t>
      </w:r>
    </w:p>
    <w:p w:rsidR="00B76091" w:rsidRPr="00810452" w:rsidRDefault="00B76091" w:rsidP="009C25D5">
      <w:pPr>
        <w:ind w:left="-142"/>
        <w:rPr>
          <w:sz w:val="24"/>
          <w:szCs w:val="24"/>
        </w:rPr>
      </w:pPr>
      <w:r>
        <w:rPr>
          <w:sz w:val="24"/>
        </w:rPr>
        <w:t xml:space="preserve">In Merano, </w:t>
      </w:r>
      <w:proofErr w:type="spellStart"/>
      <w:r>
        <w:rPr>
          <w:sz w:val="24"/>
        </w:rPr>
        <w:t>Kuperion</w:t>
      </w:r>
      <w:proofErr w:type="spellEnd"/>
      <w:r>
        <w:rPr>
          <w:sz w:val="24"/>
        </w:rPr>
        <w:t xml:space="preserve"> found 'art lovers' and was able </w:t>
      </w:r>
      <w:proofErr w:type="gramStart"/>
      <w:r>
        <w:rPr>
          <w:sz w:val="24"/>
        </w:rPr>
        <w:t>to fully dedicate</w:t>
      </w:r>
      <w:proofErr w:type="gramEnd"/>
      <w:r>
        <w:rPr>
          <w:sz w:val="24"/>
        </w:rPr>
        <w:t xml:space="preserve"> himself to painting. In 1955, he </w:t>
      </w:r>
      <w:proofErr w:type="gramStart"/>
      <w:r>
        <w:rPr>
          <w:sz w:val="24"/>
        </w:rPr>
        <w:t>wrote:</w:t>
      </w:r>
      <w:proofErr w:type="gramEnd"/>
      <w:r>
        <w:rPr>
          <w:sz w:val="24"/>
        </w:rPr>
        <w:t xml:space="preserve"> "Art, painting was my prime purpose in life." In Merano, if only at times, his dream of being an artist and no longer a simple farm </w:t>
      </w:r>
      <w:proofErr w:type="gramStart"/>
      <w:r>
        <w:rPr>
          <w:sz w:val="24"/>
        </w:rPr>
        <w:t>hand,</w:t>
      </w:r>
      <w:proofErr w:type="gramEnd"/>
      <w:r>
        <w:rPr>
          <w:sz w:val="24"/>
        </w:rPr>
        <w:t xml:space="preserve"> did come true. Yet, even here, alcohol and poverty drove him toward loneliness. His placement in Merano old-age home in </w:t>
      </w:r>
      <w:proofErr w:type="spellStart"/>
      <w:r>
        <w:rPr>
          <w:sz w:val="24"/>
        </w:rPr>
        <w:t>Gampenstrasse</w:t>
      </w:r>
      <w:proofErr w:type="spellEnd"/>
      <w:r>
        <w:rPr>
          <w:sz w:val="24"/>
        </w:rPr>
        <w:t xml:space="preserve"> in 1962 set an early end to his career as an artist. </w:t>
      </w:r>
      <w:proofErr w:type="spellStart"/>
      <w:r>
        <w:rPr>
          <w:sz w:val="24"/>
        </w:rPr>
        <w:t>Kuperion</w:t>
      </w:r>
      <w:proofErr w:type="spellEnd"/>
      <w:r>
        <w:rPr>
          <w:sz w:val="24"/>
        </w:rPr>
        <w:t xml:space="preserve"> died in Merano on January 17, 1966.</w:t>
      </w:r>
    </w:p>
    <w:p w:rsidR="00B76091" w:rsidRPr="00810452" w:rsidRDefault="00B76091" w:rsidP="009C25D5">
      <w:pPr>
        <w:ind w:left="-142"/>
        <w:rPr>
          <w:sz w:val="24"/>
          <w:szCs w:val="24"/>
        </w:rPr>
      </w:pPr>
    </w:p>
    <w:p w:rsidR="00B76091" w:rsidRPr="00810452" w:rsidRDefault="00B76091" w:rsidP="009C25D5">
      <w:pPr>
        <w:ind w:left="-142"/>
        <w:rPr>
          <w:sz w:val="24"/>
          <w:szCs w:val="24"/>
        </w:rPr>
      </w:pPr>
    </w:p>
    <w:p w:rsidR="00B76091" w:rsidRPr="00526253" w:rsidRDefault="00B76091" w:rsidP="00747996">
      <w:pPr>
        <w:spacing w:line="240" w:lineRule="auto"/>
        <w:ind w:left="-142"/>
        <w:rPr>
          <w:b/>
          <w:bCs/>
        </w:rPr>
      </w:pPr>
      <w:r>
        <w:br w:type="page"/>
      </w:r>
      <w:r>
        <w:lastRenderedPageBreak/>
        <w:tab/>
      </w:r>
      <w:r>
        <w:rPr>
          <w:sz w:val="24"/>
          <w:szCs w:val="24"/>
        </w:rPr>
        <w:br/>
      </w:r>
      <w:r>
        <w:tab/>
      </w:r>
      <w:proofErr w:type="spellStart"/>
      <w:r>
        <w:rPr>
          <w:b/>
        </w:rPr>
        <w:t>Alois</w:t>
      </w:r>
      <w:proofErr w:type="spellEnd"/>
      <w:r>
        <w:rPr>
          <w:b/>
        </w:rPr>
        <w:t xml:space="preserve"> </w:t>
      </w:r>
      <w:proofErr w:type="spellStart"/>
      <w:r>
        <w:rPr>
          <w:b/>
        </w:rPr>
        <w:t>Kuperion</w:t>
      </w:r>
      <w:proofErr w:type="spellEnd"/>
      <w:r>
        <w:rPr>
          <w:b/>
        </w:rPr>
        <w:t xml:space="preserve"> </w:t>
      </w:r>
    </w:p>
    <w:p w:rsidR="00B76091" w:rsidRPr="00B7454F" w:rsidRDefault="00B76091" w:rsidP="00747996">
      <w:pPr>
        <w:spacing w:line="240" w:lineRule="auto"/>
        <w:rPr>
          <w:b/>
          <w:bCs/>
        </w:rPr>
      </w:pPr>
      <w:r>
        <w:rPr>
          <w:b/>
        </w:rPr>
        <w:t>July 20, 1891 - January 17, 1966</w:t>
      </w:r>
    </w:p>
    <w:p w:rsidR="00B76091" w:rsidRDefault="00B76091" w:rsidP="00747996">
      <w:pPr>
        <w:spacing w:line="240" w:lineRule="auto"/>
        <w:rPr>
          <w:sz w:val="16"/>
          <w:szCs w:val="16"/>
        </w:rPr>
      </w:pPr>
    </w:p>
    <w:p w:rsidR="00B76091" w:rsidRPr="00B7454F" w:rsidRDefault="00B76091" w:rsidP="00747996">
      <w:pPr>
        <w:spacing w:line="240" w:lineRule="auto"/>
        <w:rPr>
          <w:sz w:val="16"/>
          <w:szCs w:val="16"/>
        </w:rPr>
      </w:pPr>
    </w:p>
    <w:p w:rsidR="00B76091" w:rsidRPr="00B7454F" w:rsidRDefault="00B76091" w:rsidP="00747996">
      <w:pPr>
        <w:spacing w:line="240" w:lineRule="auto"/>
        <w:rPr>
          <w:b/>
          <w:bCs/>
        </w:rPr>
      </w:pPr>
      <w:r>
        <w:rPr>
          <w:b/>
        </w:rPr>
        <w:t>1891</w:t>
      </w:r>
      <w:r>
        <w:t xml:space="preserve"> </w:t>
      </w:r>
      <w:proofErr w:type="spellStart"/>
      <w:r>
        <w:t>Kuperion</w:t>
      </w:r>
      <w:proofErr w:type="spellEnd"/>
      <w:r>
        <w:t xml:space="preserve"> was born on the </w:t>
      </w:r>
      <w:proofErr w:type="spellStart"/>
      <w:r>
        <w:t>Schuggerer</w:t>
      </w:r>
      <w:proofErr w:type="spellEnd"/>
      <w:r>
        <w:t xml:space="preserve">-Hof in </w:t>
      </w:r>
      <w:proofErr w:type="spellStart"/>
      <w:r>
        <w:t>Tarsch</w:t>
      </w:r>
      <w:proofErr w:type="spellEnd"/>
      <w:r>
        <w:t xml:space="preserve"> in the </w:t>
      </w:r>
      <w:proofErr w:type="spellStart"/>
      <w:r>
        <w:t>Vinschgau</w:t>
      </w:r>
      <w:proofErr w:type="spellEnd"/>
      <w:r>
        <w:t xml:space="preserve"> (father: Josef </w:t>
      </w:r>
      <w:proofErr w:type="spellStart"/>
      <w:r>
        <w:t>Kuperion</w:t>
      </w:r>
      <w:proofErr w:type="spellEnd"/>
      <w:r>
        <w:t xml:space="preserve">, </w:t>
      </w:r>
      <w:proofErr w:type="gramStart"/>
      <w:r>
        <w:rPr>
          <w:b/>
        </w:rPr>
        <w:t>mother:</w:t>
      </w:r>
      <w:proofErr w:type="gramEnd"/>
      <w:r>
        <w:rPr>
          <w:b/>
        </w:rPr>
        <w:t xml:space="preserve"> Anna </w:t>
      </w:r>
      <w:proofErr w:type="spellStart"/>
      <w:r>
        <w:rPr>
          <w:b/>
        </w:rPr>
        <w:t>Platzer</w:t>
      </w:r>
      <w:proofErr w:type="spellEnd"/>
      <w:r>
        <w:rPr>
          <w:b/>
        </w:rPr>
        <w:t>).</w:t>
      </w:r>
    </w:p>
    <w:p w:rsidR="00B76091" w:rsidRDefault="00B76091" w:rsidP="00747996">
      <w:pPr>
        <w:spacing w:line="240" w:lineRule="auto"/>
      </w:pPr>
      <w:r>
        <w:rPr>
          <w:b/>
        </w:rPr>
        <w:t>1897 – 1905</w:t>
      </w:r>
      <w:r>
        <w:t xml:space="preserve"> Elementary school. </w:t>
      </w:r>
      <w:proofErr w:type="spellStart"/>
      <w:r>
        <w:t>Kuperion</w:t>
      </w:r>
      <w:proofErr w:type="spellEnd"/>
      <w:r>
        <w:t xml:space="preserve"> lives with an uncle who was the pastor of </w:t>
      </w:r>
      <w:proofErr w:type="spellStart"/>
      <w:r>
        <w:t>Kuens</w:t>
      </w:r>
      <w:proofErr w:type="spellEnd"/>
      <w:r>
        <w:t xml:space="preserve"> and </w:t>
      </w:r>
      <w:proofErr w:type="gramStart"/>
      <w:r>
        <w:t>later also</w:t>
      </w:r>
      <w:proofErr w:type="gramEnd"/>
      <w:r>
        <w:t xml:space="preserve"> of </w:t>
      </w:r>
      <w:proofErr w:type="spellStart"/>
      <w:r>
        <w:t>Tarsch</w:t>
      </w:r>
      <w:proofErr w:type="spellEnd"/>
      <w:r>
        <w:t xml:space="preserve"> and </w:t>
      </w:r>
      <w:proofErr w:type="spellStart"/>
      <w:r>
        <w:t>Tschars</w:t>
      </w:r>
      <w:proofErr w:type="spellEnd"/>
      <w:r>
        <w:t>.</w:t>
      </w:r>
    </w:p>
    <w:p w:rsidR="00B76091" w:rsidRDefault="00B76091" w:rsidP="00747996">
      <w:pPr>
        <w:spacing w:line="240" w:lineRule="auto"/>
      </w:pPr>
      <w:r>
        <w:t xml:space="preserve">In </w:t>
      </w:r>
      <w:r>
        <w:rPr>
          <w:b/>
        </w:rPr>
        <w:t xml:space="preserve">1909, </w:t>
      </w:r>
      <w:r>
        <w:t xml:space="preserve">his father purchased the </w:t>
      </w:r>
      <w:proofErr w:type="spellStart"/>
      <w:r>
        <w:t>Öhlschlaghof</w:t>
      </w:r>
      <w:proofErr w:type="spellEnd"/>
      <w:r>
        <w:t xml:space="preserve"> farm in </w:t>
      </w:r>
      <w:proofErr w:type="spellStart"/>
      <w:r>
        <w:t>Morter</w:t>
      </w:r>
      <w:proofErr w:type="spellEnd"/>
      <w:r>
        <w:t xml:space="preserve"> and moved there. Death of the mother.</w:t>
      </w:r>
    </w:p>
    <w:p w:rsidR="00B76091" w:rsidRDefault="00B76091" w:rsidP="00747996">
      <w:pPr>
        <w:spacing w:line="240" w:lineRule="auto"/>
      </w:pPr>
      <w:r>
        <w:rPr>
          <w:b/>
        </w:rPr>
        <w:t>1912/13</w:t>
      </w:r>
      <w:r>
        <w:t xml:space="preserve"> Farming school in </w:t>
      </w:r>
      <w:proofErr w:type="spellStart"/>
      <w:r>
        <w:t>Rotholz</w:t>
      </w:r>
      <w:proofErr w:type="spellEnd"/>
      <w:r>
        <w:t xml:space="preserve"> (Tyrol). </w:t>
      </w:r>
      <w:proofErr w:type="spellStart"/>
      <w:r>
        <w:t>Kuperion</w:t>
      </w:r>
      <w:proofErr w:type="spellEnd"/>
      <w:r>
        <w:t xml:space="preserve"> also takes lessons in drawing and makes first attempts at drawing natural motifs in a naturalistic manner.</w:t>
      </w:r>
    </w:p>
    <w:p w:rsidR="00B76091" w:rsidRDefault="00B76091" w:rsidP="00747996">
      <w:pPr>
        <w:spacing w:line="240" w:lineRule="auto"/>
      </w:pPr>
      <w:r>
        <w:t xml:space="preserve">In </w:t>
      </w:r>
      <w:r>
        <w:rPr>
          <w:b/>
        </w:rPr>
        <w:t>1913</w:t>
      </w:r>
      <w:r>
        <w:t>, his father remarries.</w:t>
      </w:r>
    </w:p>
    <w:p w:rsidR="00B76091" w:rsidRDefault="00B76091" w:rsidP="00747996">
      <w:pPr>
        <w:spacing w:line="240" w:lineRule="auto"/>
      </w:pPr>
      <w:proofErr w:type="gramStart"/>
      <w:r>
        <w:rPr>
          <w:b/>
        </w:rPr>
        <w:t>1914</w:t>
      </w:r>
      <w:proofErr w:type="gramEnd"/>
      <w:r>
        <w:t xml:space="preserve"> </w:t>
      </w:r>
      <w:proofErr w:type="spellStart"/>
      <w:r>
        <w:t>Kuperion</w:t>
      </w:r>
      <w:proofErr w:type="spellEnd"/>
      <w:r>
        <w:t xml:space="preserve"> is not quite suited for </w:t>
      </w:r>
      <w:proofErr w:type="spellStart"/>
      <w:r>
        <w:t>farmwork</w:t>
      </w:r>
      <w:proofErr w:type="spellEnd"/>
      <w:r>
        <w:t xml:space="preserve">, so he is sent to the Swiss canton of </w:t>
      </w:r>
      <w:proofErr w:type="spellStart"/>
      <w:r>
        <w:t>Thurgovia</w:t>
      </w:r>
      <w:proofErr w:type="spellEnd"/>
      <w:r>
        <w:t xml:space="preserve"> to further attend school.</w:t>
      </w:r>
    </w:p>
    <w:p w:rsidR="00B76091" w:rsidRDefault="00B76091" w:rsidP="00747996">
      <w:pPr>
        <w:spacing w:line="240" w:lineRule="auto"/>
      </w:pPr>
      <w:r>
        <w:rPr>
          <w:b/>
        </w:rPr>
        <w:t>1915/18</w:t>
      </w:r>
      <w:r>
        <w:t xml:space="preserve"> During World War I, </w:t>
      </w:r>
      <w:proofErr w:type="spellStart"/>
      <w:r>
        <w:t>Kuperion</w:t>
      </w:r>
      <w:proofErr w:type="spellEnd"/>
      <w:r>
        <w:t xml:space="preserve"> does military service in the second Tyrolean "</w:t>
      </w:r>
      <w:proofErr w:type="spellStart"/>
      <w:r>
        <w:t>Kaiserjaeger</w:t>
      </w:r>
      <w:proofErr w:type="spellEnd"/>
      <w:r>
        <w:t xml:space="preserve">" regiment, at times on the front line in the Dolomite </w:t>
      </w:r>
      <w:proofErr w:type="gramStart"/>
      <w:r>
        <w:t>mountains</w:t>
      </w:r>
      <w:proofErr w:type="gramEnd"/>
      <w:r>
        <w:t>.</w:t>
      </w:r>
    </w:p>
    <w:p w:rsidR="00B76091" w:rsidRDefault="00B76091" w:rsidP="00747996">
      <w:pPr>
        <w:spacing w:line="240" w:lineRule="auto"/>
      </w:pPr>
      <w:r>
        <w:t xml:space="preserve">Together with his second wife and the twelve children, </w:t>
      </w:r>
      <w:proofErr w:type="spellStart"/>
      <w:r>
        <w:t>Kuperion's</w:t>
      </w:r>
      <w:proofErr w:type="spellEnd"/>
      <w:r>
        <w:t xml:space="preserve"> father moves to </w:t>
      </w:r>
      <w:proofErr w:type="spellStart"/>
      <w:r>
        <w:t>Kufstein</w:t>
      </w:r>
      <w:proofErr w:type="spellEnd"/>
      <w:r>
        <w:t xml:space="preserve"> in </w:t>
      </w:r>
      <w:r>
        <w:rPr>
          <w:b/>
        </w:rPr>
        <w:t>1926</w:t>
      </w:r>
      <w:r>
        <w:t xml:space="preserve"> and then to </w:t>
      </w:r>
      <w:proofErr w:type="spellStart"/>
      <w:r>
        <w:t>Teipl</w:t>
      </w:r>
      <w:proofErr w:type="spellEnd"/>
      <w:r>
        <w:t xml:space="preserve"> in Styria. </w:t>
      </w:r>
      <w:proofErr w:type="spellStart"/>
      <w:r>
        <w:t>Kuperion</w:t>
      </w:r>
      <w:proofErr w:type="spellEnd"/>
      <w:r>
        <w:t xml:space="preserve"> does not join his family.</w:t>
      </w:r>
    </w:p>
    <w:p w:rsidR="00B76091" w:rsidRDefault="00B76091" w:rsidP="00747996">
      <w:pPr>
        <w:spacing w:line="240" w:lineRule="auto"/>
      </w:pPr>
      <w:r>
        <w:t xml:space="preserve">In </w:t>
      </w:r>
      <w:r>
        <w:rPr>
          <w:b/>
        </w:rPr>
        <w:t>1929</w:t>
      </w:r>
      <w:r>
        <w:t xml:space="preserve">, </w:t>
      </w:r>
      <w:proofErr w:type="spellStart"/>
      <w:r>
        <w:t>Kuperion</w:t>
      </w:r>
      <w:proofErr w:type="spellEnd"/>
      <w:r>
        <w:t xml:space="preserve"> </w:t>
      </w:r>
      <w:proofErr w:type="gramStart"/>
      <w:r>
        <w:t>is forced</w:t>
      </w:r>
      <w:proofErr w:type="gramEnd"/>
      <w:r>
        <w:t xml:space="preserve"> to undergo eye surgery in Innsbruck.</w:t>
      </w:r>
    </w:p>
    <w:p w:rsidR="00B76091" w:rsidRDefault="00B76091" w:rsidP="00747996">
      <w:pPr>
        <w:spacing w:line="240" w:lineRule="auto"/>
      </w:pPr>
      <w:r>
        <w:rPr>
          <w:b/>
        </w:rPr>
        <w:t>1939 – 1949</w:t>
      </w:r>
      <w:r>
        <w:t xml:space="preserve"> </w:t>
      </w:r>
      <w:proofErr w:type="spellStart"/>
      <w:r>
        <w:t>Kuperion</w:t>
      </w:r>
      <w:proofErr w:type="spellEnd"/>
      <w:r>
        <w:t xml:space="preserve"> lives in Austria and works in North Tyrol as an agricultural worker.</w:t>
      </w:r>
    </w:p>
    <w:p w:rsidR="00B76091" w:rsidRDefault="00B76091" w:rsidP="00747996">
      <w:pPr>
        <w:spacing w:line="240" w:lineRule="auto"/>
      </w:pPr>
      <w:r>
        <w:rPr>
          <w:b/>
        </w:rPr>
        <w:t xml:space="preserve">1941 </w:t>
      </w:r>
      <w:proofErr w:type="gramStart"/>
      <w:r>
        <w:rPr>
          <w:b/>
        </w:rPr>
        <w:t>–  1943</w:t>
      </w:r>
      <w:proofErr w:type="gramEnd"/>
      <w:r>
        <w:t xml:space="preserve"> He works at an airplane factory in Wiener Neustadt. Visits exhibitions at the Albertina.</w:t>
      </w:r>
    </w:p>
    <w:p w:rsidR="00B76091" w:rsidRDefault="00B76091" w:rsidP="00747996">
      <w:pPr>
        <w:spacing w:line="240" w:lineRule="auto"/>
      </w:pPr>
      <w:r>
        <w:t xml:space="preserve">In </w:t>
      </w:r>
      <w:r>
        <w:rPr>
          <w:b/>
        </w:rPr>
        <w:t>1945</w:t>
      </w:r>
      <w:r>
        <w:t xml:space="preserve">, </w:t>
      </w:r>
      <w:proofErr w:type="spellStart"/>
      <w:r>
        <w:t>Kuperion</w:t>
      </w:r>
      <w:proofErr w:type="spellEnd"/>
      <w:r>
        <w:t xml:space="preserve"> returns to North Tyrol and sees the works of modern painters (</w:t>
      </w:r>
      <w:proofErr w:type="spellStart"/>
      <w:r>
        <w:t>Manet</w:t>
      </w:r>
      <w:proofErr w:type="spellEnd"/>
      <w:r>
        <w:t xml:space="preserve">, Matisse, </w:t>
      </w:r>
      <w:proofErr w:type="gramStart"/>
      <w:r>
        <w:t>Picasso</w:t>
      </w:r>
      <w:proofErr w:type="gramEnd"/>
      <w:r>
        <w:t>) for the first time.</w:t>
      </w:r>
    </w:p>
    <w:p w:rsidR="00B76091" w:rsidRDefault="00B76091" w:rsidP="00747996">
      <w:pPr>
        <w:spacing w:line="240" w:lineRule="auto"/>
      </w:pPr>
      <w:proofErr w:type="gramStart"/>
      <w:r>
        <w:rPr>
          <w:b/>
        </w:rPr>
        <w:t>1949</w:t>
      </w:r>
      <w:proofErr w:type="gramEnd"/>
      <w:r>
        <w:t xml:space="preserve"> Return to the </w:t>
      </w:r>
      <w:proofErr w:type="spellStart"/>
      <w:r>
        <w:t>Vinschgau</w:t>
      </w:r>
      <w:proofErr w:type="spellEnd"/>
      <w:r>
        <w:t>, where he lives in the attic room of the "</w:t>
      </w:r>
      <w:proofErr w:type="spellStart"/>
      <w:r>
        <w:t>Ettlbauer</w:t>
      </w:r>
      <w:proofErr w:type="spellEnd"/>
      <w:r>
        <w:t xml:space="preserve">" in </w:t>
      </w:r>
      <w:proofErr w:type="spellStart"/>
      <w:r>
        <w:t>Galsaun</w:t>
      </w:r>
      <w:proofErr w:type="spellEnd"/>
      <w:r>
        <w:t xml:space="preserve"> (</w:t>
      </w:r>
      <w:proofErr w:type="spellStart"/>
      <w:r>
        <w:t>Kastelbell</w:t>
      </w:r>
      <w:proofErr w:type="spellEnd"/>
      <w:r>
        <w:t xml:space="preserve"> municipality).</w:t>
      </w:r>
    </w:p>
    <w:p w:rsidR="00B76091" w:rsidRDefault="00B76091" w:rsidP="00747996">
      <w:pPr>
        <w:spacing w:line="240" w:lineRule="auto"/>
      </w:pPr>
      <w:proofErr w:type="gramStart"/>
      <w:r>
        <w:rPr>
          <w:b/>
        </w:rPr>
        <w:t>1950</w:t>
      </w:r>
      <w:proofErr w:type="gramEnd"/>
      <w:r>
        <w:t xml:space="preserve"> </w:t>
      </w:r>
      <w:proofErr w:type="spellStart"/>
      <w:r>
        <w:t>Kuperion</w:t>
      </w:r>
      <w:proofErr w:type="spellEnd"/>
      <w:r>
        <w:t xml:space="preserve"> visits Florence and Rome.</w:t>
      </w:r>
    </w:p>
    <w:p w:rsidR="00B76091" w:rsidRDefault="00B76091" w:rsidP="00747996">
      <w:pPr>
        <w:spacing w:line="240" w:lineRule="auto"/>
      </w:pPr>
      <w:r>
        <w:rPr>
          <w:b/>
        </w:rPr>
        <w:t>1951</w:t>
      </w:r>
      <w:r>
        <w:t xml:space="preserve"> His father dies in Styria at the age of 83.</w:t>
      </w:r>
    </w:p>
    <w:p w:rsidR="00B76091" w:rsidRDefault="00B76091" w:rsidP="00747996">
      <w:pPr>
        <w:spacing w:line="240" w:lineRule="auto"/>
      </w:pPr>
      <w:r>
        <w:rPr>
          <w:b/>
        </w:rPr>
        <w:t>1954</w:t>
      </w:r>
      <w:r>
        <w:t xml:space="preserve"> </w:t>
      </w:r>
      <w:proofErr w:type="spellStart"/>
      <w:r>
        <w:t>Kuperion</w:t>
      </w:r>
      <w:proofErr w:type="spellEnd"/>
      <w:r>
        <w:t xml:space="preserve"> travels a lot </w:t>
      </w:r>
      <w:proofErr w:type="gramStart"/>
      <w:r>
        <w:t>and also</w:t>
      </w:r>
      <w:proofErr w:type="gramEnd"/>
      <w:r>
        <w:t xml:space="preserve"> visits the 27th Venice Biennale.  In Merano, </w:t>
      </w:r>
      <w:proofErr w:type="spellStart"/>
      <w:r>
        <w:t>Kuperion</w:t>
      </w:r>
      <w:proofErr w:type="spellEnd"/>
      <w:r>
        <w:t xml:space="preserve"> is now in regular exchange with his 'art friends' (Antonio </w:t>
      </w:r>
      <w:proofErr w:type="spellStart"/>
      <w:r>
        <w:t>Manfredi</w:t>
      </w:r>
      <w:proofErr w:type="spellEnd"/>
      <w:r>
        <w:t xml:space="preserve">, Luigi </w:t>
      </w:r>
      <w:proofErr w:type="spellStart"/>
      <w:r>
        <w:t>Serravalli</w:t>
      </w:r>
      <w:proofErr w:type="spellEnd"/>
      <w:r>
        <w:t xml:space="preserve">, Anton </w:t>
      </w:r>
      <w:proofErr w:type="spellStart"/>
      <w:r>
        <w:t>Frühauf</w:t>
      </w:r>
      <w:proofErr w:type="spellEnd"/>
      <w:r>
        <w:t xml:space="preserve">, Oswald Kofler, Emilio </w:t>
      </w:r>
      <w:proofErr w:type="spellStart"/>
      <w:r>
        <w:t>Dall’Oglio</w:t>
      </w:r>
      <w:proofErr w:type="spellEnd"/>
      <w:r>
        <w:t xml:space="preserve">, </w:t>
      </w:r>
      <w:proofErr w:type="gramStart"/>
      <w:r>
        <w:t>Karl</w:t>
      </w:r>
      <w:proofErr w:type="gramEnd"/>
      <w:r>
        <w:t xml:space="preserve"> </w:t>
      </w:r>
      <w:proofErr w:type="spellStart"/>
      <w:r>
        <w:t>Plattner</w:t>
      </w:r>
      <w:proofErr w:type="spellEnd"/>
      <w:r>
        <w:t xml:space="preserve">). </w:t>
      </w:r>
      <w:proofErr w:type="spellStart"/>
      <w:r>
        <w:t>Manfredi</w:t>
      </w:r>
      <w:proofErr w:type="spellEnd"/>
      <w:r>
        <w:t xml:space="preserve"> publishes a first article about </w:t>
      </w:r>
      <w:proofErr w:type="spellStart"/>
      <w:r>
        <w:t>Kuperion</w:t>
      </w:r>
      <w:proofErr w:type="spellEnd"/>
      <w:r>
        <w:t xml:space="preserve"> in "Der </w:t>
      </w:r>
      <w:proofErr w:type="spellStart"/>
      <w:r>
        <w:t>Standpunkt</w:t>
      </w:r>
      <w:proofErr w:type="spellEnd"/>
      <w:r>
        <w:t xml:space="preserve">"; its title is "Der Fall </w:t>
      </w:r>
      <w:proofErr w:type="spellStart"/>
      <w:r>
        <w:t>Kuperion</w:t>
      </w:r>
      <w:proofErr w:type="spellEnd"/>
      <w:r>
        <w:t xml:space="preserve">" ["The </w:t>
      </w:r>
      <w:proofErr w:type="spellStart"/>
      <w:r>
        <w:t>Kuperion</w:t>
      </w:r>
      <w:proofErr w:type="spellEnd"/>
      <w:r>
        <w:t xml:space="preserve"> Case"].</w:t>
      </w:r>
    </w:p>
    <w:p w:rsidR="00B76091" w:rsidRDefault="00B76091" w:rsidP="00747996">
      <w:pPr>
        <w:spacing w:line="240" w:lineRule="auto"/>
      </w:pPr>
      <w:proofErr w:type="gramStart"/>
      <w:r>
        <w:rPr>
          <w:b/>
        </w:rPr>
        <w:t>1957</w:t>
      </w:r>
      <w:proofErr w:type="gramEnd"/>
      <w:r>
        <w:t xml:space="preserve"> </w:t>
      </w:r>
      <w:proofErr w:type="spellStart"/>
      <w:r>
        <w:t>Kuperion</w:t>
      </w:r>
      <w:proofErr w:type="spellEnd"/>
      <w:r>
        <w:t xml:space="preserve"> moves to Merano for good and stays at the hotel </w:t>
      </w:r>
      <w:proofErr w:type="spellStart"/>
      <w:r>
        <w:t>Goldener</w:t>
      </w:r>
      <w:proofErr w:type="spellEnd"/>
      <w:r>
        <w:t xml:space="preserve"> </w:t>
      </w:r>
      <w:proofErr w:type="spellStart"/>
      <w:r>
        <w:t>Löwe</w:t>
      </w:r>
      <w:proofErr w:type="spellEnd"/>
      <w:r>
        <w:t xml:space="preserve"> in </w:t>
      </w:r>
      <w:proofErr w:type="spellStart"/>
      <w:r>
        <w:t>Postgasse</w:t>
      </w:r>
      <w:proofErr w:type="spellEnd"/>
      <w:r>
        <w:t xml:space="preserve"> (now Leonardo da Vinci </w:t>
      </w:r>
      <w:proofErr w:type="spellStart"/>
      <w:r>
        <w:t>Strasse</w:t>
      </w:r>
      <w:proofErr w:type="spellEnd"/>
      <w:r>
        <w:t>).</w:t>
      </w:r>
    </w:p>
    <w:p w:rsidR="00B76091" w:rsidRDefault="00B76091" w:rsidP="00747996">
      <w:pPr>
        <w:spacing w:line="240" w:lineRule="auto"/>
      </w:pPr>
      <w:r>
        <w:rPr>
          <w:b/>
        </w:rPr>
        <w:t>1961</w:t>
      </w:r>
      <w:r>
        <w:t xml:space="preserve"> First </w:t>
      </w:r>
      <w:proofErr w:type="spellStart"/>
      <w:r>
        <w:t>Kuperion</w:t>
      </w:r>
      <w:proofErr w:type="spellEnd"/>
      <w:r>
        <w:t xml:space="preserve"> exhibition with 69 pictures at </w:t>
      </w:r>
      <w:proofErr w:type="spellStart"/>
      <w:r>
        <w:t>Kurverwaltung</w:t>
      </w:r>
      <w:proofErr w:type="spellEnd"/>
      <w:r>
        <w:t xml:space="preserve"> Meran (June 3 - 30); in the series of the Milano publisher </w:t>
      </w:r>
      <w:proofErr w:type="spellStart"/>
      <w:r>
        <w:t>Vanni</w:t>
      </w:r>
      <w:proofErr w:type="spellEnd"/>
      <w:r>
        <w:t xml:space="preserve"> </w:t>
      </w:r>
      <w:proofErr w:type="spellStart"/>
      <w:r>
        <w:t>Scheiwiller</w:t>
      </w:r>
      <w:proofErr w:type="spellEnd"/>
      <w:r>
        <w:t xml:space="preserve"> "All </w:t>
      </w:r>
      <w:proofErr w:type="spellStart"/>
      <w:r>
        <w:t>insegna</w:t>
      </w:r>
      <w:proofErr w:type="spellEnd"/>
      <w:r>
        <w:t xml:space="preserve"> del </w:t>
      </w:r>
      <w:proofErr w:type="spellStart"/>
      <w:r>
        <w:t>pesce</w:t>
      </w:r>
      <w:proofErr w:type="spellEnd"/>
      <w:r>
        <w:t xml:space="preserve"> </w:t>
      </w:r>
      <w:proofErr w:type="spellStart"/>
      <w:r>
        <w:t>d’oro</w:t>
      </w:r>
      <w:proofErr w:type="spellEnd"/>
      <w:r>
        <w:t xml:space="preserve">", </w:t>
      </w:r>
    </w:p>
    <w:p w:rsidR="00B76091" w:rsidRDefault="00B76091" w:rsidP="00747996">
      <w:pPr>
        <w:spacing w:line="240" w:lineRule="auto"/>
      </w:pPr>
      <w:proofErr w:type="gramStart"/>
      <w:r>
        <w:t>no</w:t>
      </w:r>
      <w:proofErr w:type="gramEnd"/>
      <w:r>
        <w:t xml:space="preserve">. 27, the first </w:t>
      </w:r>
      <w:proofErr w:type="spellStart"/>
      <w:r>
        <w:t>Kuperion</w:t>
      </w:r>
      <w:proofErr w:type="spellEnd"/>
      <w:r>
        <w:t xml:space="preserve"> monograph appeared, authored by Antonio </w:t>
      </w:r>
      <w:proofErr w:type="spellStart"/>
      <w:r>
        <w:t>Manfredi</w:t>
      </w:r>
      <w:proofErr w:type="spellEnd"/>
      <w:r>
        <w:t xml:space="preserve">. Since </w:t>
      </w:r>
      <w:proofErr w:type="spellStart"/>
      <w:r>
        <w:t>Kuperion</w:t>
      </w:r>
      <w:proofErr w:type="spellEnd"/>
      <w:r>
        <w:t xml:space="preserve"> can no longer pay the rent at </w:t>
      </w:r>
      <w:proofErr w:type="spellStart"/>
      <w:r>
        <w:t>Goldener</w:t>
      </w:r>
      <w:proofErr w:type="spellEnd"/>
      <w:r>
        <w:t xml:space="preserve"> </w:t>
      </w:r>
      <w:proofErr w:type="spellStart"/>
      <w:r>
        <w:t>Löwe</w:t>
      </w:r>
      <w:proofErr w:type="spellEnd"/>
      <w:r>
        <w:t xml:space="preserve">, he </w:t>
      </w:r>
      <w:proofErr w:type="gramStart"/>
      <w:r>
        <w:t>is placed</w:t>
      </w:r>
      <w:proofErr w:type="gramEnd"/>
      <w:r>
        <w:t xml:space="preserve"> in the old-age home in </w:t>
      </w:r>
      <w:proofErr w:type="spellStart"/>
      <w:r>
        <w:t>Gampenstrasse</w:t>
      </w:r>
      <w:proofErr w:type="spellEnd"/>
      <w:r>
        <w:t xml:space="preserve">. </w:t>
      </w:r>
    </w:p>
    <w:p w:rsidR="00B76091" w:rsidRDefault="00B76091" w:rsidP="00747996">
      <w:pPr>
        <w:spacing w:line="240" w:lineRule="auto"/>
      </w:pPr>
      <w:proofErr w:type="gramStart"/>
      <w:r>
        <w:rPr>
          <w:b/>
        </w:rPr>
        <w:t>1962</w:t>
      </w:r>
      <w:proofErr w:type="gramEnd"/>
      <w:r>
        <w:rPr>
          <w:b/>
        </w:rPr>
        <w:t xml:space="preserve"> </w:t>
      </w:r>
      <w:proofErr w:type="spellStart"/>
      <w:r>
        <w:t>Palmiro</w:t>
      </w:r>
      <w:proofErr w:type="spellEnd"/>
      <w:r>
        <w:t xml:space="preserve"> </w:t>
      </w:r>
      <w:proofErr w:type="spellStart"/>
      <w:r>
        <w:t>Boschesi</w:t>
      </w:r>
      <w:proofErr w:type="spellEnd"/>
      <w:r>
        <w:t xml:space="preserve"> publishes a second monograph about </w:t>
      </w:r>
      <w:proofErr w:type="spellStart"/>
      <w:r>
        <w:t>Alois</w:t>
      </w:r>
      <w:proofErr w:type="spellEnd"/>
      <w:r>
        <w:t xml:space="preserve"> </w:t>
      </w:r>
      <w:proofErr w:type="spellStart"/>
      <w:r>
        <w:t>Kuperion</w:t>
      </w:r>
      <w:proofErr w:type="spellEnd"/>
      <w:r>
        <w:t>; exhibitions in Lugano, Milano, and Florence.</w:t>
      </w:r>
    </w:p>
    <w:p w:rsidR="00B76091" w:rsidRDefault="00B76091" w:rsidP="00747996">
      <w:pPr>
        <w:spacing w:line="240" w:lineRule="auto"/>
      </w:pPr>
      <w:proofErr w:type="gramStart"/>
      <w:r>
        <w:rPr>
          <w:b/>
        </w:rPr>
        <w:t>1966</w:t>
      </w:r>
      <w:proofErr w:type="gramEnd"/>
      <w:r>
        <w:t xml:space="preserve"> </w:t>
      </w:r>
      <w:proofErr w:type="spellStart"/>
      <w:r>
        <w:t>Kuperion</w:t>
      </w:r>
      <w:proofErr w:type="spellEnd"/>
      <w:r>
        <w:t xml:space="preserve"> dies in Merano.</w:t>
      </w:r>
    </w:p>
    <w:p w:rsidR="00B76091" w:rsidRDefault="00B76091" w:rsidP="00747996">
      <w:pPr>
        <w:spacing w:line="240" w:lineRule="auto"/>
      </w:pPr>
      <w:r>
        <w:rPr>
          <w:b/>
        </w:rPr>
        <w:t xml:space="preserve">1986 </w:t>
      </w:r>
      <w:r>
        <w:t xml:space="preserve">Exhibition at the </w:t>
      </w:r>
      <w:proofErr w:type="spellStart"/>
      <w:r>
        <w:t>Landesfürstliche</w:t>
      </w:r>
      <w:proofErr w:type="spellEnd"/>
      <w:r>
        <w:t xml:space="preserve"> Burg on occasion of the 20th anniversary of </w:t>
      </w:r>
      <w:proofErr w:type="spellStart"/>
      <w:r>
        <w:t>Kuperion's</w:t>
      </w:r>
      <w:proofErr w:type="spellEnd"/>
      <w:r>
        <w:t xml:space="preserve"> death. </w:t>
      </w:r>
    </w:p>
    <w:p w:rsidR="00B76091" w:rsidRDefault="00B76091" w:rsidP="00747996">
      <w:pPr>
        <w:spacing w:line="240" w:lineRule="auto"/>
      </w:pPr>
      <w:r>
        <w:rPr>
          <w:b/>
        </w:rPr>
        <w:t>1988</w:t>
      </w:r>
      <w:r>
        <w:t xml:space="preserve"> Exhibitions in </w:t>
      </w:r>
      <w:proofErr w:type="spellStart"/>
      <w:r>
        <w:t>Latsch</w:t>
      </w:r>
      <w:proofErr w:type="spellEnd"/>
      <w:r>
        <w:t xml:space="preserve"> and at the Museum of Modern Art in Bolzano; comprehensive monograph by Roland </w:t>
      </w:r>
      <w:proofErr w:type="spellStart"/>
      <w:r>
        <w:t>Kristanell</w:t>
      </w:r>
      <w:proofErr w:type="spellEnd"/>
      <w:r>
        <w:t xml:space="preserve"> and Paul </w:t>
      </w:r>
      <w:proofErr w:type="spellStart"/>
      <w:r>
        <w:t>Preims</w:t>
      </w:r>
      <w:proofErr w:type="spellEnd"/>
      <w:r>
        <w:t xml:space="preserve"> as </w:t>
      </w:r>
      <w:proofErr w:type="spellStart"/>
      <w:r>
        <w:t>Arunda</w:t>
      </w:r>
      <w:proofErr w:type="spellEnd"/>
      <w:r>
        <w:t xml:space="preserve"> 24. </w:t>
      </w:r>
    </w:p>
    <w:p w:rsidR="00B76091" w:rsidRDefault="00B76091" w:rsidP="009C25D5">
      <w:pPr>
        <w:jc w:val="both"/>
      </w:pPr>
    </w:p>
    <w:p w:rsidR="00B76091" w:rsidRDefault="00B76091" w:rsidP="009C25D5">
      <w:pPr>
        <w:jc w:val="both"/>
        <w:rPr>
          <w:b/>
          <w:bCs/>
          <w:sz w:val="28"/>
          <w:szCs w:val="28"/>
        </w:rPr>
      </w:pPr>
      <w:proofErr w:type="spellStart"/>
      <w:r>
        <w:rPr>
          <w:b/>
          <w:sz w:val="28"/>
        </w:rPr>
        <w:t>Alois</w:t>
      </w:r>
      <w:proofErr w:type="spellEnd"/>
      <w:r>
        <w:rPr>
          <w:b/>
          <w:sz w:val="28"/>
        </w:rPr>
        <w:t xml:space="preserve"> </w:t>
      </w:r>
      <w:proofErr w:type="spellStart"/>
      <w:r>
        <w:rPr>
          <w:b/>
          <w:sz w:val="28"/>
        </w:rPr>
        <w:t>Kuperion</w:t>
      </w:r>
      <w:proofErr w:type="spellEnd"/>
      <w:r>
        <w:rPr>
          <w:b/>
          <w:sz w:val="28"/>
        </w:rPr>
        <w:t xml:space="preserve"> - Painting is My Purpose in Life</w:t>
      </w:r>
    </w:p>
    <w:p w:rsidR="00B76091" w:rsidRPr="00747996" w:rsidRDefault="00B76091" w:rsidP="00747996">
      <w:pPr>
        <w:spacing w:line="240" w:lineRule="auto"/>
        <w:jc w:val="both"/>
      </w:pPr>
    </w:p>
    <w:p w:rsidR="00B76091" w:rsidRPr="00747996" w:rsidRDefault="00B76091" w:rsidP="00747996">
      <w:pPr>
        <w:tabs>
          <w:tab w:val="left" w:pos="284"/>
        </w:tabs>
        <w:spacing w:line="240" w:lineRule="auto"/>
      </w:pPr>
      <w:r>
        <w:rPr>
          <w:b/>
        </w:rPr>
        <w:t>Press conference:</w:t>
      </w:r>
      <w:r>
        <w:t xml:space="preserve"> </w:t>
      </w:r>
      <w:r>
        <w:tab/>
        <w:t>Friday, October 09, 2015 at 11.00 a.m.</w:t>
      </w:r>
    </w:p>
    <w:p w:rsidR="00B76091" w:rsidRPr="00747996" w:rsidRDefault="00B76091" w:rsidP="00747996">
      <w:pPr>
        <w:tabs>
          <w:tab w:val="left" w:pos="284"/>
        </w:tabs>
        <w:spacing w:line="240" w:lineRule="auto"/>
        <w:jc w:val="both"/>
      </w:pPr>
    </w:p>
    <w:p w:rsidR="00B76091" w:rsidRPr="00747996" w:rsidRDefault="00B76091" w:rsidP="00747996">
      <w:pPr>
        <w:tabs>
          <w:tab w:val="left" w:pos="284"/>
        </w:tabs>
        <w:spacing w:line="240" w:lineRule="auto"/>
      </w:pPr>
      <w:r>
        <w:rPr>
          <w:b/>
        </w:rPr>
        <w:t>Opening reception:</w:t>
      </w:r>
      <w:r>
        <w:t xml:space="preserve"> </w:t>
      </w:r>
      <w:r>
        <w:tab/>
      </w:r>
      <w:r>
        <w:tab/>
        <w:t>Friday, October 09, 2015 at 7.00 p.m.</w:t>
      </w:r>
    </w:p>
    <w:p w:rsidR="00B76091" w:rsidRPr="00747996" w:rsidRDefault="00B76091" w:rsidP="00747996">
      <w:pPr>
        <w:tabs>
          <w:tab w:val="left" w:pos="284"/>
        </w:tabs>
        <w:spacing w:line="240" w:lineRule="auto"/>
      </w:pPr>
      <w:r>
        <w:rPr>
          <w:b/>
          <w:bCs/>
        </w:rPr>
        <w:br/>
      </w:r>
      <w:r>
        <w:rPr>
          <w:b/>
        </w:rPr>
        <w:t xml:space="preserve">Exhibition period: </w:t>
      </w:r>
      <w:r>
        <w:tab/>
        <w:t xml:space="preserve">October 10, 2015 – January 10, 2016 </w:t>
      </w:r>
    </w:p>
    <w:p w:rsidR="00B76091" w:rsidRPr="00747996" w:rsidRDefault="00B76091" w:rsidP="00747996">
      <w:pPr>
        <w:tabs>
          <w:tab w:val="left" w:pos="284"/>
        </w:tabs>
        <w:spacing w:line="240" w:lineRule="auto"/>
      </w:pPr>
      <w:r>
        <w:rPr>
          <w:b/>
          <w:bCs/>
        </w:rPr>
        <w:br/>
      </w:r>
      <w:r>
        <w:rPr>
          <w:b/>
        </w:rPr>
        <w:t xml:space="preserve">Monograph: </w:t>
      </w:r>
      <w:r>
        <w:tab/>
      </w:r>
      <w:r>
        <w:tab/>
      </w:r>
      <w:proofErr w:type="spellStart"/>
      <w:r>
        <w:t>Alois</w:t>
      </w:r>
      <w:proofErr w:type="spellEnd"/>
      <w:r>
        <w:t xml:space="preserve"> </w:t>
      </w:r>
      <w:proofErr w:type="spellStart"/>
      <w:r>
        <w:t>Kuperion</w:t>
      </w:r>
      <w:proofErr w:type="spellEnd"/>
      <w:r>
        <w:t xml:space="preserve"> - Painting is My Purpose in Life</w:t>
      </w:r>
    </w:p>
    <w:p w:rsidR="00B76091" w:rsidRPr="00747996" w:rsidRDefault="00B76091" w:rsidP="00747996">
      <w:pPr>
        <w:tabs>
          <w:tab w:val="left" w:pos="284"/>
        </w:tabs>
        <w:spacing w:line="240" w:lineRule="auto"/>
      </w:pPr>
      <w:r>
        <w:tab/>
      </w:r>
      <w:r>
        <w:tab/>
      </w:r>
      <w:r>
        <w:tab/>
      </w:r>
      <w:r>
        <w:tab/>
        <w:t xml:space="preserve">Ed.: Cultural department of the Merano municipality, in cooperation with </w:t>
      </w:r>
    </w:p>
    <w:p w:rsidR="00B76091" w:rsidRPr="00747996" w:rsidRDefault="00B76091" w:rsidP="00747996">
      <w:pPr>
        <w:tabs>
          <w:tab w:val="left" w:pos="284"/>
        </w:tabs>
        <w:spacing w:line="240" w:lineRule="auto"/>
      </w:pPr>
      <w:r>
        <w:tab/>
      </w:r>
      <w:r>
        <w:tab/>
      </w:r>
      <w:r>
        <w:tab/>
      </w:r>
      <w:r>
        <w:tab/>
        <w:t xml:space="preserve">Merano Arte, 207 pages, 120 illustrations, </w:t>
      </w:r>
    </w:p>
    <w:p w:rsidR="00B76091" w:rsidRPr="00747996" w:rsidRDefault="00B76091" w:rsidP="00747996">
      <w:pPr>
        <w:tabs>
          <w:tab w:val="left" w:pos="284"/>
        </w:tabs>
        <w:spacing w:line="240" w:lineRule="auto"/>
      </w:pPr>
      <w:r>
        <w:tab/>
      </w:r>
      <w:r>
        <w:tab/>
      </w:r>
      <w:r>
        <w:tab/>
      </w:r>
      <w:r>
        <w:tab/>
      </w:r>
      <w:proofErr w:type="gramStart"/>
      <w:r>
        <w:t>latest</w:t>
      </w:r>
      <w:proofErr w:type="gramEnd"/>
      <w:r>
        <w:t xml:space="preserve"> biographical details; </w:t>
      </w:r>
      <w:r>
        <w:br/>
      </w:r>
      <w:r>
        <w:tab/>
      </w:r>
      <w:r>
        <w:tab/>
      </w:r>
      <w:r>
        <w:tab/>
      </w:r>
      <w:r>
        <w:tab/>
        <w:t xml:space="preserve">Raetia </w:t>
      </w:r>
      <w:proofErr w:type="spellStart"/>
      <w:r>
        <w:t>Verlag</w:t>
      </w:r>
      <w:proofErr w:type="spellEnd"/>
      <w:r>
        <w:t>, ISBN 978-88-7283-548-7</w:t>
      </w:r>
    </w:p>
    <w:p w:rsidR="00B76091" w:rsidRPr="00747996" w:rsidRDefault="00B76091" w:rsidP="00747996">
      <w:pPr>
        <w:tabs>
          <w:tab w:val="left" w:pos="284"/>
        </w:tabs>
        <w:spacing w:line="240" w:lineRule="auto"/>
        <w:rPr>
          <w:b/>
          <w:bCs/>
        </w:rPr>
      </w:pPr>
    </w:p>
    <w:p w:rsidR="00B76091" w:rsidRPr="00747996" w:rsidRDefault="00B76091" w:rsidP="00747996">
      <w:pPr>
        <w:tabs>
          <w:tab w:val="left" w:pos="284"/>
        </w:tabs>
        <w:spacing w:line="240" w:lineRule="auto"/>
        <w:jc w:val="both"/>
      </w:pPr>
      <w:r>
        <w:rPr>
          <w:b/>
        </w:rPr>
        <w:t>Opening hours</w:t>
      </w:r>
      <w:r>
        <w:t xml:space="preserve">: </w:t>
      </w:r>
      <w:r>
        <w:tab/>
        <w:t>10 a.m. – 6 p.m., closed on Mondays</w:t>
      </w:r>
    </w:p>
    <w:p w:rsidR="00B76091" w:rsidRPr="00747996" w:rsidRDefault="00B76091" w:rsidP="00747996">
      <w:pPr>
        <w:tabs>
          <w:tab w:val="left" w:pos="284"/>
        </w:tabs>
        <w:spacing w:line="240" w:lineRule="auto"/>
        <w:jc w:val="both"/>
      </w:pPr>
    </w:p>
    <w:p w:rsidR="00B76091" w:rsidRPr="00747996" w:rsidRDefault="00B76091" w:rsidP="00747996">
      <w:pPr>
        <w:tabs>
          <w:tab w:val="left" w:pos="284"/>
        </w:tabs>
        <w:spacing w:line="240" w:lineRule="auto"/>
        <w:jc w:val="both"/>
        <w:rPr>
          <w:b/>
          <w:bCs/>
        </w:rPr>
      </w:pPr>
      <w:r>
        <w:rPr>
          <w:b/>
        </w:rPr>
        <w:t xml:space="preserve">Admission fee: </w:t>
      </w:r>
      <w:r>
        <w:tab/>
      </w:r>
      <w:r>
        <w:tab/>
        <w:t xml:space="preserve">EUR 6.00 </w:t>
      </w:r>
    </w:p>
    <w:p w:rsidR="00B76091" w:rsidRPr="00747996" w:rsidRDefault="00B76091" w:rsidP="00747996">
      <w:pPr>
        <w:tabs>
          <w:tab w:val="left" w:pos="284"/>
        </w:tabs>
        <w:spacing w:line="240" w:lineRule="auto"/>
        <w:ind w:left="2127"/>
      </w:pPr>
      <w:r>
        <w:t>Reduced fee for senior citizens aged 65 and above, groups, and for persons with handicaps: EUR 5.00</w:t>
      </w:r>
    </w:p>
    <w:p w:rsidR="00B76091" w:rsidRPr="00747996" w:rsidRDefault="00B76091" w:rsidP="00747996">
      <w:pPr>
        <w:tabs>
          <w:tab w:val="left" w:pos="284"/>
        </w:tabs>
        <w:spacing w:line="240" w:lineRule="auto"/>
        <w:jc w:val="both"/>
        <w:rPr>
          <w:b/>
          <w:bCs/>
        </w:rPr>
      </w:pPr>
      <w:r>
        <w:tab/>
      </w:r>
      <w:r>
        <w:tab/>
      </w:r>
      <w:r>
        <w:tab/>
      </w:r>
      <w:r>
        <w:tab/>
        <w:t>Students up to age 26: EUR 2.00</w:t>
      </w:r>
    </w:p>
    <w:p w:rsidR="00B76091" w:rsidRPr="00747996" w:rsidRDefault="00B76091" w:rsidP="00747996">
      <w:pPr>
        <w:tabs>
          <w:tab w:val="left" w:pos="284"/>
        </w:tabs>
        <w:spacing w:line="240" w:lineRule="auto"/>
        <w:jc w:val="both"/>
      </w:pPr>
      <w:r>
        <w:tab/>
      </w:r>
      <w:r>
        <w:tab/>
      </w:r>
      <w:r>
        <w:tab/>
      </w:r>
      <w:r>
        <w:tab/>
        <w:t>Free admission for children up to age 14, as well as for press and AMACI members</w:t>
      </w:r>
    </w:p>
    <w:p w:rsidR="00B76091" w:rsidRPr="00747996" w:rsidRDefault="00B76091" w:rsidP="00747996">
      <w:pPr>
        <w:tabs>
          <w:tab w:val="left" w:pos="284"/>
        </w:tabs>
        <w:spacing w:line="240" w:lineRule="auto"/>
        <w:jc w:val="both"/>
      </w:pPr>
      <w:r>
        <w:rPr>
          <w:b/>
        </w:rPr>
        <w:t>For more information, please visit:</w:t>
      </w:r>
      <w:r>
        <w:tab/>
      </w:r>
      <w:r>
        <w:tab/>
      </w:r>
      <w:r>
        <w:tab/>
        <w:t>Merano arte</w:t>
      </w:r>
    </w:p>
    <w:p w:rsidR="00B76091" w:rsidRPr="001B04B0" w:rsidRDefault="00B76091" w:rsidP="00747996">
      <w:pPr>
        <w:tabs>
          <w:tab w:val="left" w:pos="284"/>
        </w:tabs>
        <w:spacing w:line="240" w:lineRule="auto"/>
        <w:rPr>
          <w:lang w:val="de-DE"/>
        </w:rPr>
      </w:pPr>
      <w:r>
        <w:tab/>
      </w:r>
      <w:r>
        <w:tab/>
      </w:r>
      <w:r>
        <w:tab/>
      </w:r>
      <w:r>
        <w:tab/>
      </w:r>
      <w:r w:rsidRPr="001B04B0">
        <w:rPr>
          <w:lang w:val="de-DE"/>
        </w:rPr>
        <w:t>Lauben 163, 39012 Merano (BZ)</w:t>
      </w:r>
      <w:r w:rsidRPr="001B04B0">
        <w:rPr>
          <w:lang w:val="de-DE"/>
        </w:rPr>
        <w:br/>
      </w:r>
      <w:r w:rsidRPr="001B04B0">
        <w:rPr>
          <w:lang w:val="de-DE"/>
        </w:rPr>
        <w:tab/>
      </w:r>
      <w:r w:rsidRPr="001B04B0">
        <w:rPr>
          <w:lang w:val="de-DE"/>
        </w:rPr>
        <w:tab/>
      </w:r>
      <w:r w:rsidRPr="001B04B0">
        <w:rPr>
          <w:lang w:val="de-DE"/>
        </w:rPr>
        <w:tab/>
      </w:r>
      <w:r w:rsidRPr="001B04B0">
        <w:rPr>
          <w:lang w:val="de-DE"/>
        </w:rPr>
        <w:tab/>
      </w:r>
      <w:hyperlink r:id="rId7">
        <w:r w:rsidRPr="001B04B0">
          <w:rPr>
            <w:lang w:val="de-DE"/>
          </w:rPr>
          <w:t>www.kunstmeranoarte.org</w:t>
        </w:r>
      </w:hyperlink>
    </w:p>
    <w:p w:rsidR="00B76091" w:rsidRPr="001B04B0" w:rsidRDefault="00B76091" w:rsidP="00747996">
      <w:pPr>
        <w:tabs>
          <w:tab w:val="left" w:pos="284"/>
        </w:tabs>
        <w:spacing w:line="240" w:lineRule="auto"/>
        <w:jc w:val="both"/>
        <w:rPr>
          <w:lang w:val="de-DE"/>
        </w:rPr>
      </w:pPr>
    </w:p>
    <w:p w:rsidR="00B76091" w:rsidRPr="001B04B0" w:rsidRDefault="00B76091" w:rsidP="00747996">
      <w:pPr>
        <w:tabs>
          <w:tab w:val="left" w:pos="284"/>
        </w:tabs>
        <w:spacing w:line="240" w:lineRule="auto"/>
        <w:jc w:val="both"/>
        <w:rPr>
          <w:lang w:val="it-IT"/>
        </w:rPr>
      </w:pPr>
      <w:r w:rsidRPr="001B04B0">
        <w:rPr>
          <w:b/>
          <w:lang w:val="it-IT"/>
        </w:rPr>
        <w:t>Press agencies</w:t>
      </w:r>
      <w:r w:rsidRPr="001B04B0">
        <w:rPr>
          <w:lang w:val="it-IT"/>
        </w:rPr>
        <w:t xml:space="preserve">: </w:t>
      </w:r>
      <w:r w:rsidRPr="001B04B0">
        <w:rPr>
          <w:lang w:val="it-IT"/>
        </w:rPr>
        <w:tab/>
      </w:r>
      <w:r w:rsidRPr="001B04B0">
        <w:rPr>
          <w:lang w:val="it-IT"/>
        </w:rPr>
        <w:tab/>
      </w:r>
      <w:r w:rsidRPr="001B04B0">
        <w:rPr>
          <w:b/>
          <w:lang w:val="it-IT"/>
        </w:rPr>
        <w:t>Anna Defrancesco</w:t>
      </w:r>
    </w:p>
    <w:p w:rsidR="00B76091" w:rsidRPr="001B04B0" w:rsidRDefault="00B76091" w:rsidP="00747996">
      <w:pPr>
        <w:tabs>
          <w:tab w:val="left" w:pos="284"/>
        </w:tabs>
        <w:spacing w:line="240" w:lineRule="auto"/>
        <w:jc w:val="both"/>
        <w:rPr>
          <w:lang w:val="it-IT"/>
        </w:rPr>
      </w:pPr>
      <w:r w:rsidRPr="001B04B0">
        <w:rPr>
          <w:lang w:val="it-IT"/>
        </w:rPr>
        <w:tab/>
      </w:r>
      <w:r w:rsidRPr="001B04B0">
        <w:rPr>
          <w:lang w:val="it-IT"/>
        </w:rPr>
        <w:tab/>
      </w:r>
      <w:r w:rsidRPr="001B04B0">
        <w:rPr>
          <w:lang w:val="it-IT"/>
        </w:rPr>
        <w:tab/>
      </w:r>
      <w:r w:rsidRPr="001B04B0">
        <w:rPr>
          <w:lang w:val="it-IT"/>
        </w:rPr>
        <w:tab/>
        <w:t xml:space="preserve">CLP Relazioni Pubbliche </w:t>
      </w:r>
    </w:p>
    <w:p w:rsidR="00B76091" w:rsidRPr="001B04B0" w:rsidRDefault="00B76091" w:rsidP="00747996">
      <w:pPr>
        <w:tabs>
          <w:tab w:val="left" w:pos="284"/>
        </w:tabs>
        <w:spacing w:line="240" w:lineRule="auto"/>
        <w:jc w:val="both"/>
        <w:rPr>
          <w:lang w:val="de-DE"/>
        </w:rPr>
      </w:pPr>
      <w:r w:rsidRPr="001B04B0">
        <w:rPr>
          <w:lang w:val="it-IT"/>
        </w:rPr>
        <w:tab/>
      </w:r>
      <w:r w:rsidRPr="001B04B0">
        <w:rPr>
          <w:lang w:val="it-IT"/>
        </w:rPr>
        <w:tab/>
      </w:r>
      <w:r w:rsidRPr="001B04B0">
        <w:rPr>
          <w:lang w:val="it-IT"/>
        </w:rPr>
        <w:tab/>
      </w:r>
      <w:r w:rsidRPr="001B04B0">
        <w:rPr>
          <w:lang w:val="it-IT"/>
        </w:rPr>
        <w:tab/>
      </w:r>
      <w:r w:rsidRPr="001B04B0">
        <w:rPr>
          <w:lang w:val="de-DE"/>
        </w:rPr>
        <w:t xml:space="preserve">Phone: +39 02 36755700 </w:t>
      </w:r>
    </w:p>
    <w:p w:rsidR="00B76091" w:rsidRPr="001B04B0" w:rsidRDefault="00B76091" w:rsidP="00747996">
      <w:pPr>
        <w:tabs>
          <w:tab w:val="left" w:pos="284"/>
        </w:tabs>
        <w:spacing w:line="240" w:lineRule="auto"/>
        <w:jc w:val="both"/>
        <w:rPr>
          <w:lang w:val="de-DE"/>
        </w:rPr>
      </w:pPr>
      <w:r w:rsidRPr="001B04B0">
        <w:rPr>
          <w:lang w:val="de-DE"/>
        </w:rPr>
        <w:tab/>
      </w:r>
      <w:r w:rsidRPr="001B04B0">
        <w:rPr>
          <w:lang w:val="de-DE"/>
        </w:rPr>
        <w:tab/>
      </w:r>
      <w:r w:rsidRPr="001B04B0">
        <w:rPr>
          <w:lang w:val="de-DE"/>
        </w:rPr>
        <w:tab/>
      </w:r>
      <w:r w:rsidRPr="001B04B0">
        <w:rPr>
          <w:lang w:val="de-DE"/>
        </w:rPr>
        <w:tab/>
      </w:r>
      <w:hyperlink r:id="rId8">
        <w:r w:rsidRPr="001B04B0">
          <w:rPr>
            <w:rStyle w:val="Collegamentoipertestuale"/>
            <w:lang w:val="de-DE"/>
          </w:rPr>
          <w:t>anna.defrancesco@clponline.it</w:t>
        </w:r>
      </w:hyperlink>
    </w:p>
    <w:p w:rsidR="00B76091" w:rsidRPr="001B04B0" w:rsidRDefault="00B76091" w:rsidP="00747996">
      <w:pPr>
        <w:tabs>
          <w:tab w:val="left" w:pos="284"/>
        </w:tabs>
        <w:spacing w:line="240" w:lineRule="auto"/>
        <w:jc w:val="both"/>
        <w:rPr>
          <w:lang w:val="de-DE"/>
        </w:rPr>
      </w:pPr>
    </w:p>
    <w:p w:rsidR="00B76091" w:rsidRPr="001B04B0" w:rsidRDefault="00B76091" w:rsidP="00747996">
      <w:pPr>
        <w:tabs>
          <w:tab w:val="left" w:pos="284"/>
        </w:tabs>
        <w:spacing w:line="240" w:lineRule="auto"/>
        <w:jc w:val="both"/>
        <w:rPr>
          <w:b/>
          <w:bCs/>
          <w:lang w:val="de-DE"/>
        </w:rPr>
      </w:pPr>
      <w:r w:rsidRPr="001B04B0">
        <w:rPr>
          <w:lang w:val="de-DE"/>
        </w:rPr>
        <w:tab/>
      </w:r>
      <w:r w:rsidRPr="001B04B0">
        <w:rPr>
          <w:lang w:val="de-DE"/>
        </w:rPr>
        <w:tab/>
      </w:r>
      <w:r w:rsidRPr="001B04B0">
        <w:rPr>
          <w:lang w:val="de-DE"/>
        </w:rPr>
        <w:tab/>
      </w:r>
      <w:r w:rsidRPr="001B04B0">
        <w:rPr>
          <w:lang w:val="de-DE"/>
        </w:rPr>
        <w:tab/>
      </w:r>
      <w:r w:rsidRPr="001B04B0">
        <w:rPr>
          <w:b/>
          <w:lang w:val="de-DE"/>
        </w:rPr>
        <w:t>Ursula Schnitzer</w:t>
      </w:r>
    </w:p>
    <w:p w:rsidR="00B76091" w:rsidRPr="00747996" w:rsidRDefault="00B76091" w:rsidP="00747996">
      <w:pPr>
        <w:tabs>
          <w:tab w:val="left" w:pos="284"/>
        </w:tabs>
        <w:spacing w:line="240" w:lineRule="auto"/>
        <w:jc w:val="both"/>
      </w:pPr>
      <w:r w:rsidRPr="001B04B0">
        <w:rPr>
          <w:lang w:val="de-DE"/>
        </w:rPr>
        <w:tab/>
      </w:r>
      <w:r w:rsidRPr="001B04B0">
        <w:rPr>
          <w:lang w:val="de-DE"/>
        </w:rPr>
        <w:tab/>
      </w:r>
      <w:r w:rsidRPr="001B04B0">
        <w:rPr>
          <w:lang w:val="de-DE"/>
        </w:rPr>
        <w:tab/>
      </w:r>
      <w:r w:rsidRPr="001B04B0">
        <w:rPr>
          <w:lang w:val="de-DE"/>
        </w:rPr>
        <w:tab/>
      </w:r>
      <w:r>
        <w:t>Phone: +39 0473 212643</w:t>
      </w:r>
    </w:p>
    <w:p w:rsidR="00B76091" w:rsidRPr="00747996" w:rsidRDefault="00B76091" w:rsidP="00747996">
      <w:pPr>
        <w:autoSpaceDE w:val="0"/>
        <w:autoSpaceDN w:val="0"/>
        <w:spacing w:line="240" w:lineRule="auto"/>
      </w:pPr>
      <w:r>
        <w:tab/>
      </w:r>
      <w:r>
        <w:tab/>
      </w:r>
      <w:r>
        <w:tab/>
      </w:r>
      <w:hyperlink r:id="rId9">
        <w:r>
          <w:rPr>
            <w:rStyle w:val="Collegamentoipertestuale"/>
          </w:rPr>
          <w:t>schnitzer@kunstmeranoarte.org</w:t>
        </w:r>
      </w:hyperlink>
    </w:p>
    <w:p w:rsidR="00B76091" w:rsidRPr="00747996" w:rsidRDefault="00B76091" w:rsidP="009C25D5">
      <w:pPr>
        <w:autoSpaceDE w:val="0"/>
        <w:autoSpaceDN w:val="0"/>
      </w:pPr>
    </w:p>
    <w:p w:rsidR="00B76091" w:rsidRPr="00747996" w:rsidRDefault="00B76091" w:rsidP="009C25D5">
      <w:pPr>
        <w:autoSpaceDE w:val="0"/>
        <w:autoSpaceDN w:val="0"/>
      </w:pPr>
      <w:r>
        <w:t>Kindly supported by:</w:t>
      </w:r>
    </w:p>
    <w:p w:rsidR="00B76091" w:rsidRPr="00747996" w:rsidRDefault="001B04B0" w:rsidP="009C25D5">
      <w:pPr>
        <w:autoSpaceDE w:val="0"/>
        <w:autoSpaceDN w:val="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1037" type="#_x0000_t75" style="position:absolute;margin-left:62.95pt;margin-top:-.25pt;width:273.7pt;height:173.85pt;z-index:251658240;visibility:visible">
            <v:imagedata r:id="rId10" o:title=""/>
          </v:shape>
        </w:pict>
      </w:r>
    </w:p>
    <w:p w:rsidR="00B76091" w:rsidRPr="00747996" w:rsidRDefault="00B76091" w:rsidP="009C25D5">
      <w:pPr>
        <w:autoSpaceDE w:val="0"/>
        <w:autoSpaceDN w:val="0"/>
      </w:pPr>
    </w:p>
    <w:sectPr w:rsidR="00B76091" w:rsidRPr="00747996" w:rsidSect="008F28FB">
      <w:headerReference w:type="default" r:id="rId11"/>
      <w:footerReference w:type="default" r:id="rId12"/>
      <w:pgSz w:w="11906" w:h="16838"/>
      <w:pgMar w:top="567" w:right="1417" w:bottom="1276" w:left="1417" w:header="708" w:footer="84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6091" w:rsidRDefault="00B76091">
      <w:pPr>
        <w:spacing w:line="240" w:lineRule="auto"/>
      </w:pPr>
      <w:r>
        <w:separator/>
      </w:r>
    </w:p>
  </w:endnote>
  <w:endnote w:type="continuationSeparator" w:id="0">
    <w:p w:rsidR="00B76091" w:rsidRDefault="00B7609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iddenHorzOCR">
    <w:altName w:val="ＭＳ 明朝"/>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091" w:rsidRDefault="001B04B0">
    <w:pPr>
      <w:pStyle w:val="Pidipagina"/>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95pt;margin-top:770pt;width:595.25pt;height:65.95pt;z-index:-251663872;mso-wrap-distance-left:9.05pt;mso-wrap-distance-right:9.05pt" filled="t">
          <v:fill color2="black"/>
          <v:imagedata r:id="rId1" o:title=""/>
        </v:shape>
      </w:pict>
    </w:r>
    <w:r>
      <w:rPr>
        <w:noProof/>
      </w:rPr>
      <w:pict>
        <v:shape id="_x0000_s2050" type="#_x0000_t75" style="position:absolute;margin-left:-31.55pt;margin-top:609.5pt;width:595.25pt;height:65.95pt;z-index:-251655680;mso-wrap-distance-left:9.05pt;mso-wrap-distance-right:9.05pt" filled="t">
          <v:fill color2="black"/>
          <v:imagedata r:id="rId1" o:title=""/>
        </v:shape>
      </w:pict>
    </w:r>
    <w:r>
      <w:rPr>
        <w:noProof/>
      </w:rPr>
      <w:pict>
        <v:shape id="_x0000_s2051" type="#_x0000_t75" style="position:absolute;margin-left:-42.35pt;margin-top:-3.3pt;width:99.65pt;height:61.75pt;z-index:-251653632;mso-wrap-distance-left:9.05pt;mso-wrap-distance-right:9.05pt" wrapcoords="-162 0 -162 21337 21600 21337 21600 0 -162 0" filled="t">
          <v:fill color2="black"/>
          <v:imagedata r:id="rId2" o:title=""/>
          <w10:wrap type="tight"/>
        </v:shape>
      </w:pict>
    </w:r>
  </w:p>
  <w:p w:rsidR="00B76091" w:rsidRDefault="001B04B0">
    <w:pPr>
      <w:pStyle w:val="Pidipagina"/>
    </w:pPr>
    <w:r>
      <w:rPr>
        <w:noProof/>
      </w:rPr>
      <w:pict>
        <v:shape id="_x0000_s2052" type="#_x0000_t75" style="position:absolute;margin-left:-6.95pt;margin-top:770pt;width:595.25pt;height:65.95pt;z-index:-251662848;mso-wrap-distance-left:9.05pt;mso-wrap-distance-right:9.05pt" filled="t">
          <v:fill color2="black"/>
          <v:imagedata r:id="rId1" o:title=""/>
        </v:shape>
      </w:pict>
    </w:r>
    <w:r>
      <w:rPr>
        <w:noProof/>
      </w:rPr>
      <w:pict>
        <v:shape id="_x0000_s2053" type="#_x0000_t75" style="position:absolute;margin-left:-6.95pt;margin-top:770pt;width:595.25pt;height:65.95pt;z-index:-251661824;mso-wrap-distance-left:9.05pt;mso-wrap-distance-right:9.05pt" filled="t">
          <v:fill color2="black"/>
          <v:imagedata r:id="rId1" o:title=""/>
        </v:shape>
      </w:pict>
    </w:r>
    <w:r>
      <w:rPr>
        <w:noProof/>
      </w:rPr>
      <w:pict>
        <v:shape id="_x0000_s2054" type="#_x0000_t75" style="position:absolute;margin-left:-6.95pt;margin-top:770pt;width:595.25pt;height:65.95pt;z-index:-251660800;mso-wrap-distance-left:9.05pt;mso-wrap-distance-right:9.05pt" filled="t">
          <v:fill color2="black"/>
          <v:imagedata r:id="rId1" o:title=""/>
        </v:shape>
      </w:pict>
    </w:r>
    <w:r>
      <w:rPr>
        <w:noProof/>
      </w:rPr>
      <w:pict>
        <v:shape id="_x0000_s2055" type="#_x0000_t75" style="position:absolute;margin-left:-42.1pt;margin-top:609.5pt;width:595.25pt;height:65.95pt;z-index:-251659776;mso-wrap-distance-left:9.05pt;mso-wrap-distance-right:9.05pt" filled="t">
          <v:fill color2="black"/>
          <v:imagedata r:id="rId1" o:title=""/>
        </v:shape>
      </w:pict>
    </w:r>
    <w:r>
      <w:rPr>
        <w:noProof/>
      </w:rPr>
      <w:pict>
        <v:shape id="_x0000_s2056" type="#_x0000_t75" style="position:absolute;margin-left:-42.1pt;margin-top:609.5pt;width:595.25pt;height:65.95pt;z-index:-251658752;mso-wrap-distance-left:9.05pt;mso-wrap-distance-right:9.05pt" filled="t">
          <v:fill color2="black"/>
          <v:imagedata r:id="rId1" o:title=""/>
        </v:shape>
      </w:pict>
    </w:r>
    <w:r>
      <w:rPr>
        <w:noProof/>
      </w:rPr>
      <w:pict>
        <v:shape id="_x0000_s2057" type="#_x0000_t75" style="position:absolute;margin-left:-42.1pt;margin-top:609.5pt;width:595.25pt;height:65.95pt;z-index:-251657728;mso-wrap-distance-left:9.05pt;mso-wrap-distance-right:9.05pt" filled="t">
          <v:fill color2="black"/>
          <v:imagedata r:id="rId1" o:title=""/>
        </v:shape>
      </w:pict>
    </w:r>
    <w:r>
      <w:rPr>
        <w:noProof/>
      </w:rPr>
      <w:pict>
        <v:shape id="_x0000_s2058" type="#_x0000_t75" style="position:absolute;margin-left:-31.55pt;margin-top:609.5pt;width:595.25pt;height:65.95pt;z-index:-251656704;mso-wrap-distance-left:9.05pt;mso-wrap-distance-right:9.05pt" filled="t">
          <v:fill color2="black"/>
          <v:imagedata r:id="rId1" o:title=""/>
        </v:shape>
      </w:pict>
    </w:r>
    <w:r>
      <w:rPr>
        <w:noProof/>
      </w:rPr>
      <w:pict>
        <v:shape id="_x0000_s2059" type="#_x0000_t75" style="position:absolute;margin-left:-42.35pt;margin-top:119.75pt;width:563.7pt;height:61.45pt;z-index:-251654656;mso-wrap-distance-left:9.05pt;mso-wrap-distance-right:9.05pt" wrapcoords="-29 0 -29 21337 21600 21337 21600 0 -29 0" filled="t">
          <v:fill color2="black"/>
          <v:imagedata r:id="rId3" o:title=""/>
          <w10:wrap type="tigh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6091" w:rsidRDefault="00B76091">
      <w:pPr>
        <w:spacing w:line="240" w:lineRule="auto"/>
      </w:pPr>
      <w:r>
        <w:separator/>
      </w:r>
    </w:p>
  </w:footnote>
  <w:footnote w:type="continuationSeparator" w:id="0">
    <w:p w:rsidR="00B76091" w:rsidRDefault="00B76091">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6091" w:rsidRPr="00AE30DB" w:rsidRDefault="001B04B0" w:rsidP="007153CF">
    <w:pPr>
      <w:pStyle w:val="Intestazione"/>
      <w:ind w:left="-709"/>
      <w:rPr>
        <w:color w:val="404040"/>
      </w:rPr>
    </w:pPr>
    <w:r>
      <w:rPr>
        <w:color w:val="40404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06.5pt">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9CCF932"/>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15:restartNumberingAfterBreak="0">
    <w:nsid w:val="08861D9B"/>
    <w:multiLevelType w:val="hybridMultilevel"/>
    <w:tmpl w:val="85D2574C"/>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E352F5A"/>
    <w:multiLevelType w:val="hybridMultilevel"/>
    <w:tmpl w:val="B31E16B4"/>
    <w:lvl w:ilvl="0" w:tplc="0407000B">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21F85CA7"/>
    <w:multiLevelType w:val="hybridMultilevel"/>
    <w:tmpl w:val="8C2A905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1EC6C66"/>
    <w:multiLevelType w:val="hybridMultilevel"/>
    <w:tmpl w:val="FECA4E7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3CD20EB8"/>
    <w:multiLevelType w:val="hybridMultilevel"/>
    <w:tmpl w:val="D206C3EC"/>
    <w:lvl w:ilvl="0" w:tplc="04070001">
      <w:start w:val="1"/>
      <w:numFmt w:val="bullet"/>
      <w:lvlText w:val=""/>
      <w:lvlJc w:val="left"/>
      <w:pPr>
        <w:ind w:left="720" w:hanging="360"/>
      </w:pPr>
      <w:rPr>
        <w:rFonts w:ascii="Symbol" w:hAnsi="Symbol" w:cs="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6" w15:restartNumberingAfterBreak="0">
    <w:nsid w:val="53DE37D4"/>
    <w:multiLevelType w:val="hybridMultilevel"/>
    <w:tmpl w:val="34724E28"/>
    <w:lvl w:ilvl="0" w:tplc="F4600068">
      <w:numFmt w:val="bullet"/>
      <w:lvlText w:val="-"/>
      <w:lvlJc w:val="left"/>
      <w:pPr>
        <w:tabs>
          <w:tab w:val="num" w:pos="720"/>
        </w:tabs>
        <w:ind w:left="720" w:hanging="360"/>
      </w:pPr>
      <w:rPr>
        <w:rFonts w:ascii="Calibri" w:eastAsia="HiddenHorzOCR" w:hAnsi="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63493DE4"/>
    <w:multiLevelType w:val="hybridMultilevel"/>
    <w:tmpl w:val="29AC334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665A6750"/>
    <w:multiLevelType w:val="hybridMultilevel"/>
    <w:tmpl w:val="9BF803E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D4B29E3"/>
    <w:multiLevelType w:val="hybridMultilevel"/>
    <w:tmpl w:val="E93C46AC"/>
    <w:lvl w:ilvl="0" w:tplc="1FB60E3E">
      <w:start w:val="1"/>
      <w:numFmt w:val="decimal"/>
      <w:lvlText w:val="%1)"/>
      <w:lvlJc w:val="left"/>
      <w:pPr>
        <w:ind w:left="720" w:hanging="360"/>
      </w:pPr>
      <w:rPr>
        <w:rFonts w:hint="default"/>
        <w:b w:val="0"/>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77863228"/>
    <w:multiLevelType w:val="hybridMultilevel"/>
    <w:tmpl w:val="E66A0308"/>
    <w:lvl w:ilvl="0" w:tplc="04070001">
      <w:start w:val="1"/>
      <w:numFmt w:val="bullet"/>
      <w:lvlText w:val=""/>
      <w:lvlJc w:val="left"/>
      <w:pPr>
        <w:ind w:left="720" w:hanging="360"/>
      </w:pPr>
      <w:rPr>
        <w:rFonts w:ascii="Symbol" w:hAnsi="Symbol" w:cs="Symbo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1" w15:restartNumberingAfterBreak="0">
    <w:nsid w:val="7BAB19F8"/>
    <w:multiLevelType w:val="hybridMultilevel"/>
    <w:tmpl w:val="FC6E9B02"/>
    <w:lvl w:ilvl="0" w:tplc="0407000B">
      <w:start w:val="1"/>
      <w:numFmt w:val="bullet"/>
      <w:lvlText w:val=""/>
      <w:lvlJc w:val="left"/>
      <w:pPr>
        <w:ind w:left="720" w:hanging="360"/>
      </w:pPr>
      <w:rPr>
        <w:rFonts w:ascii="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E3D304A"/>
    <w:multiLevelType w:val="hybridMultilevel"/>
    <w:tmpl w:val="77881AAA"/>
    <w:lvl w:ilvl="0" w:tplc="04070017">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7E9C0ACA"/>
    <w:multiLevelType w:val="hybridMultilevel"/>
    <w:tmpl w:val="E7A2D636"/>
    <w:lvl w:ilvl="0" w:tplc="04070001">
      <w:start w:val="1"/>
      <w:numFmt w:val="bullet"/>
      <w:lvlText w:val=""/>
      <w:lvlJc w:val="left"/>
      <w:pPr>
        <w:ind w:left="720" w:hanging="360"/>
      </w:pPr>
      <w:rPr>
        <w:rFonts w:ascii="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cs="Wingdings" w:hint="default"/>
      </w:rPr>
    </w:lvl>
    <w:lvl w:ilvl="3" w:tplc="04070001" w:tentative="1">
      <w:start w:val="1"/>
      <w:numFmt w:val="bullet"/>
      <w:lvlText w:val=""/>
      <w:lvlJc w:val="left"/>
      <w:pPr>
        <w:ind w:left="2880" w:hanging="360"/>
      </w:pPr>
      <w:rPr>
        <w:rFonts w:ascii="Symbol" w:hAnsi="Symbol" w:cs="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cs="Wingdings" w:hint="default"/>
      </w:rPr>
    </w:lvl>
    <w:lvl w:ilvl="6" w:tplc="04070001" w:tentative="1">
      <w:start w:val="1"/>
      <w:numFmt w:val="bullet"/>
      <w:lvlText w:val=""/>
      <w:lvlJc w:val="left"/>
      <w:pPr>
        <w:ind w:left="5040" w:hanging="360"/>
      </w:pPr>
      <w:rPr>
        <w:rFonts w:ascii="Symbol" w:hAnsi="Symbol" w:cs="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cs="Wingdings" w:hint="default"/>
      </w:rPr>
    </w:lvl>
  </w:abstractNum>
  <w:num w:numId="1">
    <w:abstractNumId w:val="0"/>
  </w:num>
  <w:num w:numId="2">
    <w:abstractNumId w:val="13"/>
  </w:num>
  <w:num w:numId="3">
    <w:abstractNumId w:val="3"/>
  </w:num>
  <w:num w:numId="4">
    <w:abstractNumId w:val="8"/>
  </w:num>
  <w:num w:numId="5">
    <w:abstractNumId w:val="1"/>
  </w:num>
  <w:num w:numId="6">
    <w:abstractNumId w:val="2"/>
  </w:num>
  <w:num w:numId="7">
    <w:abstractNumId w:val="11"/>
  </w:num>
  <w:num w:numId="8">
    <w:abstractNumId w:val="9"/>
  </w:num>
  <w:num w:numId="9">
    <w:abstractNumId w:val="6"/>
  </w:num>
  <w:num w:numId="10">
    <w:abstractNumId w:val="4"/>
  </w:num>
  <w:num w:numId="11">
    <w:abstractNumId w:val="7"/>
  </w:num>
  <w:num w:numId="12">
    <w:abstractNumId w:val="12"/>
  </w:num>
  <w:num w:numId="1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61"/>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3F1A"/>
    <w:rsid w:val="00003561"/>
    <w:rsid w:val="000250C9"/>
    <w:rsid w:val="00031490"/>
    <w:rsid w:val="00052DF2"/>
    <w:rsid w:val="0006499D"/>
    <w:rsid w:val="00087714"/>
    <w:rsid w:val="000949B5"/>
    <w:rsid w:val="000A702B"/>
    <w:rsid w:val="000C0EF0"/>
    <w:rsid w:val="000D4720"/>
    <w:rsid w:val="000D608D"/>
    <w:rsid w:val="0010111D"/>
    <w:rsid w:val="00106D22"/>
    <w:rsid w:val="001329BB"/>
    <w:rsid w:val="001626E4"/>
    <w:rsid w:val="00175D04"/>
    <w:rsid w:val="00176544"/>
    <w:rsid w:val="0019230D"/>
    <w:rsid w:val="001B04B0"/>
    <w:rsid w:val="001C6126"/>
    <w:rsid w:val="001D1C85"/>
    <w:rsid w:val="001D4147"/>
    <w:rsid w:val="001E2B59"/>
    <w:rsid w:val="001F2C16"/>
    <w:rsid w:val="00220B40"/>
    <w:rsid w:val="00220C33"/>
    <w:rsid w:val="00260679"/>
    <w:rsid w:val="002660E5"/>
    <w:rsid w:val="00266A59"/>
    <w:rsid w:val="00270630"/>
    <w:rsid w:val="00282376"/>
    <w:rsid w:val="00295E03"/>
    <w:rsid w:val="0029702D"/>
    <w:rsid w:val="002A2FD2"/>
    <w:rsid w:val="002C04EB"/>
    <w:rsid w:val="002C4612"/>
    <w:rsid w:val="002E58D7"/>
    <w:rsid w:val="002E5E43"/>
    <w:rsid w:val="00311EE5"/>
    <w:rsid w:val="00316965"/>
    <w:rsid w:val="00322E0B"/>
    <w:rsid w:val="00335258"/>
    <w:rsid w:val="00340CFF"/>
    <w:rsid w:val="00346265"/>
    <w:rsid w:val="0035510C"/>
    <w:rsid w:val="003819E0"/>
    <w:rsid w:val="00390D9B"/>
    <w:rsid w:val="003B5FEE"/>
    <w:rsid w:val="003B62DE"/>
    <w:rsid w:val="003E0211"/>
    <w:rsid w:val="00411358"/>
    <w:rsid w:val="00424798"/>
    <w:rsid w:val="00432AA5"/>
    <w:rsid w:val="00447E76"/>
    <w:rsid w:val="0045103A"/>
    <w:rsid w:val="00461261"/>
    <w:rsid w:val="004A09E4"/>
    <w:rsid w:val="004A1DBD"/>
    <w:rsid w:val="004C03CD"/>
    <w:rsid w:val="004C5703"/>
    <w:rsid w:val="004D718F"/>
    <w:rsid w:val="004F5E1D"/>
    <w:rsid w:val="00505549"/>
    <w:rsid w:val="00513771"/>
    <w:rsid w:val="005214FE"/>
    <w:rsid w:val="00526253"/>
    <w:rsid w:val="005605DC"/>
    <w:rsid w:val="00564F5F"/>
    <w:rsid w:val="00595081"/>
    <w:rsid w:val="00597ECC"/>
    <w:rsid w:val="005B62EB"/>
    <w:rsid w:val="005D1C1C"/>
    <w:rsid w:val="005D3B3D"/>
    <w:rsid w:val="005E0E51"/>
    <w:rsid w:val="00604A7B"/>
    <w:rsid w:val="00623559"/>
    <w:rsid w:val="006459B3"/>
    <w:rsid w:val="00654E23"/>
    <w:rsid w:val="0066194B"/>
    <w:rsid w:val="00661A7A"/>
    <w:rsid w:val="00662995"/>
    <w:rsid w:val="006C3F1A"/>
    <w:rsid w:val="007153CF"/>
    <w:rsid w:val="00716DE4"/>
    <w:rsid w:val="00731B53"/>
    <w:rsid w:val="007343B6"/>
    <w:rsid w:val="007410A5"/>
    <w:rsid w:val="00747996"/>
    <w:rsid w:val="007639FF"/>
    <w:rsid w:val="00772D95"/>
    <w:rsid w:val="007808D6"/>
    <w:rsid w:val="00786AD1"/>
    <w:rsid w:val="007B77C1"/>
    <w:rsid w:val="007C2B0D"/>
    <w:rsid w:val="007E464D"/>
    <w:rsid w:val="007F31BA"/>
    <w:rsid w:val="00810452"/>
    <w:rsid w:val="00823AE4"/>
    <w:rsid w:val="00827A86"/>
    <w:rsid w:val="00835900"/>
    <w:rsid w:val="008420DD"/>
    <w:rsid w:val="00853422"/>
    <w:rsid w:val="0086430A"/>
    <w:rsid w:val="00866DBF"/>
    <w:rsid w:val="00867865"/>
    <w:rsid w:val="0087302E"/>
    <w:rsid w:val="00875F00"/>
    <w:rsid w:val="008934C6"/>
    <w:rsid w:val="008A4D32"/>
    <w:rsid w:val="008B158B"/>
    <w:rsid w:val="008D0DA4"/>
    <w:rsid w:val="008F28FB"/>
    <w:rsid w:val="008F4D34"/>
    <w:rsid w:val="008F507C"/>
    <w:rsid w:val="00903FEC"/>
    <w:rsid w:val="00904C83"/>
    <w:rsid w:val="009113B6"/>
    <w:rsid w:val="00921F79"/>
    <w:rsid w:val="00932DEF"/>
    <w:rsid w:val="00944256"/>
    <w:rsid w:val="009607AD"/>
    <w:rsid w:val="00965B5A"/>
    <w:rsid w:val="00987A8C"/>
    <w:rsid w:val="0099716F"/>
    <w:rsid w:val="009C25D5"/>
    <w:rsid w:val="009C4996"/>
    <w:rsid w:val="009E6927"/>
    <w:rsid w:val="009F4127"/>
    <w:rsid w:val="00A01653"/>
    <w:rsid w:val="00A03912"/>
    <w:rsid w:val="00A06427"/>
    <w:rsid w:val="00A07511"/>
    <w:rsid w:val="00A14246"/>
    <w:rsid w:val="00A21E3D"/>
    <w:rsid w:val="00A42D33"/>
    <w:rsid w:val="00A72B57"/>
    <w:rsid w:val="00A845DB"/>
    <w:rsid w:val="00A866C5"/>
    <w:rsid w:val="00A957DF"/>
    <w:rsid w:val="00A97753"/>
    <w:rsid w:val="00AA23E7"/>
    <w:rsid w:val="00AB5D72"/>
    <w:rsid w:val="00AD21C0"/>
    <w:rsid w:val="00AE2B27"/>
    <w:rsid w:val="00AE30DB"/>
    <w:rsid w:val="00AE699D"/>
    <w:rsid w:val="00B00649"/>
    <w:rsid w:val="00B02A6B"/>
    <w:rsid w:val="00B27C81"/>
    <w:rsid w:val="00B332D4"/>
    <w:rsid w:val="00B56CB0"/>
    <w:rsid w:val="00B7454F"/>
    <w:rsid w:val="00B76091"/>
    <w:rsid w:val="00B855E8"/>
    <w:rsid w:val="00B97C76"/>
    <w:rsid w:val="00BB4C25"/>
    <w:rsid w:val="00BB4D2C"/>
    <w:rsid w:val="00BC453F"/>
    <w:rsid w:val="00BE501A"/>
    <w:rsid w:val="00BE6008"/>
    <w:rsid w:val="00BF047B"/>
    <w:rsid w:val="00BF73B6"/>
    <w:rsid w:val="00C14FA4"/>
    <w:rsid w:val="00C502A4"/>
    <w:rsid w:val="00C5442A"/>
    <w:rsid w:val="00C75EDE"/>
    <w:rsid w:val="00CA3CEA"/>
    <w:rsid w:val="00CA525A"/>
    <w:rsid w:val="00CB55D7"/>
    <w:rsid w:val="00CD1537"/>
    <w:rsid w:val="00D077E5"/>
    <w:rsid w:val="00D2131A"/>
    <w:rsid w:val="00D22F43"/>
    <w:rsid w:val="00D42676"/>
    <w:rsid w:val="00D42F64"/>
    <w:rsid w:val="00D536A5"/>
    <w:rsid w:val="00D70FB0"/>
    <w:rsid w:val="00D711DE"/>
    <w:rsid w:val="00E0703E"/>
    <w:rsid w:val="00E414A0"/>
    <w:rsid w:val="00E46F9C"/>
    <w:rsid w:val="00E52B6C"/>
    <w:rsid w:val="00E650C2"/>
    <w:rsid w:val="00E66CCA"/>
    <w:rsid w:val="00E711B8"/>
    <w:rsid w:val="00E76B71"/>
    <w:rsid w:val="00E86D63"/>
    <w:rsid w:val="00E960E5"/>
    <w:rsid w:val="00EA11C7"/>
    <w:rsid w:val="00EB15BF"/>
    <w:rsid w:val="00EC59CE"/>
    <w:rsid w:val="00ED1EE2"/>
    <w:rsid w:val="00EE568E"/>
    <w:rsid w:val="00F024A7"/>
    <w:rsid w:val="00F03977"/>
    <w:rsid w:val="00F20EE8"/>
    <w:rsid w:val="00F34EA2"/>
    <w:rsid w:val="00F35253"/>
    <w:rsid w:val="00F645E9"/>
    <w:rsid w:val="00F67363"/>
    <w:rsid w:val="00F77FF5"/>
    <w:rsid w:val="00F82AD2"/>
    <w:rsid w:val="00F82D88"/>
    <w:rsid w:val="00F90002"/>
    <w:rsid w:val="00F91924"/>
    <w:rsid w:val="00FA5E4B"/>
    <w:rsid w:val="00FB1F45"/>
    <w:rsid w:val="00FD1659"/>
    <w:rsid w:val="00FD43F1"/>
    <w:rsid w:val="00FF60D2"/>
    <w:rsid w:val="00FF64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1"/>
    <o:shapelayout v:ext="edit">
      <o:idmap v:ext="edit" data="1"/>
    </o:shapelayout>
  </w:shapeDefaults>
  <w:decimalSymbol w:val=","/>
  <w:listSeparator w:val=";"/>
  <w15:docId w15:val="{1E2E149A-4B2F-4F0C-8193-86108E66E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US" w:eastAsia="en-US" w:bidi="en-US"/>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5D3B3D"/>
    <w:pPr>
      <w:suppressAutoHyphens/>
      <w:spacing w:line="276" w:lineRule="auto"/>
    </w:pPr>
    <w:rPr>
      <w:rFonts w:ascii="Calibri" w:hAnsi="Calibri" w:cs="Calibri"/>
    </w:rPr>
  </w:style>
  <w:style w:type="paragraph" w:styleId="Titolo1">
    <w:name w:val="heading 1"/>
    <w:basedOn w:val="Normale"/>
    <w:next w:val="Normale"/>
    <w:link w:val="Titolo1Carattere"/>
    <w:uiPriority w:val="99"/>
    <w:qFormat/>
    <w:rsid w:val="00003561"/>
    <w:pPr>
      <w:keepNext/>
      <w:spacing w:before="240" w:after="60"/>
      <w:outlineLvl w:val="0"/>
    </w:pPr>
    <w:rPr>
      <w:rFonts w:ascii="Cambria" w:hAnsi="Cambria" w:cs="Cambria"/>
      <w:b/>
      <w:bCs/>
      <w:kern w:val="32"/>
      <w:sz w:val="32"/>
      <w:szCs w:val="32"/>
    </w:rPr>
  </w:style>
  <w:style w:type="paragraph" w:styleId="Titolo2">
    <w:name w:val="heading 2"/>
    <w:basedOn w:val="Normale"/>
    <w:next w:val="Normale"/>
    <w:link w:val="Titolo2Carattere"/>
    <w:uiPriority w:val="99"/>
    <w:qFormat/>
    <w:rsid w:val="00003561"/>
    <w:pPr>
      <w:keepNext/>
      <w:spacing w:before="240" w:after="60"/>
      <w:outlineLvl w:val="1"/>
    </w:pPr>
    <w:rPr>
      <w:rFonts w:ascii="Cambria" w:hAnsi="Cambria" w:cs="Cambria"/>
      <w:b/>
      <w:bCs/>
      <w:i/>
      <w:iCs/>
      <w:sz w:val="28"/>
      <w:szCs w:val="28"/>
    </w:rPr>
  </w:style>
  <w:style w:type="paragraph" w:styleId="Titolo9">
    <w:name w:val="heading 9"/>
    <w:basedOn w:val="Normale"/>
    <w:next w:val="Normale"/>
    <w:link w:val="Titolo9Carattere"/>
    <w:uiPriority w:val="99"/>
    <w:qFormat/>
    <w:rsid w:val="00EB15BF"/>
    <w:pPr>
      <w:keepNext/>
      <w:suppressAutoHyphens w:val="0"/>
      <w:spacing w:line="240" w:lineRule="auto"/>
      <w:outlineLvl w:val="8"/>
    </w:pPr>
    <w:rPr>
      <w:rFonts w:ascii="Tahoma" w:hAnsi="Tahoma" w:cs="Tahoma"/>
      <w:b/>
      <w:bCs/>
      <w:spacing w:val="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rsid w:val="00003561"/>
    <w:rPr>
      <w:rFonts w:ascii="Cambria" w:hAnsi="Cambria" w:cs="Cambria"/>
      <w:b/>
      <w:bCs/>
      <w:kern w:val="32"/>
      <w:sz w:val="32"/>
      <w:szCs w:val="32"/>
      <w:lang w:eastAsia="en-US" w:bidi="en-US"/>
    </w:rPr>
  </w:style>
  <w:style w:type="character" w:customStyle="1" w:styleId="Titolo2Carattere">
    <w:name w:val="Titolo 2 Carattere"/>
    <w:basedOn w:val="Carpredefinitoparagrafo"/>
    <w:link w:val="Titolo2"/>
    <w:uiPriority w:val="99"/>
    <w:semiHidden/>
    <w:rsid w:val="00003561"/>
    <w:rPr>
      <w:rFonts w:ascii="Cambria" w:hAnsi="Cambria" w:cs="Cambria"/>
      <w:b/>
      <w:bCs/>
      <w:i/>
      <w:iCs/>
      <w:sz w:val="28"/>
      <w:szCs w:val="28"/>
      <w:lang w:eastAsia="en-US" w:bidi="en-US"/>
    </w:rPr>
  </w:style>
  <w:style w:type="character" w:customStyle="1" w:styleId="Titolo9Carattere">
    <w:name w:val="Titolo 9 Carattere"/>
    <w:basedOn w:val="Carpredefinitoparagrafo"/>
    <w:link w:val="Titolo9"/>
    <w:uiPriority w:val="99"/>
    <w:rsid w:val="00EB15BF"/>
    <w:rPr>
      <w:rFonts w:ascii="Tahoma" w:eastAsia="Times New Roman" w:hAnsi="Tahoma" w:cs="Tahoma"/>
      <w:b/>
      <w:bCs/>
      <w:spacing w:val="8"/>
      <w:sz w:val="22"/>
      <w:szCs w:val="22"/>
      <w:lang w:val="en-US"/>
    </w:rPr>
  </w:style>
  <w:style w:type="character" w:customStyle="1" w:styleId="WW8Num1z0">
    <w:name w:val="WW8Num1z0"/>
    <w:uiPriority w:val="99"/>
    <w:rsid w:val="005D3B3D"/>
    <w:rPr>
      <w:rFonts w:ascii="Symbol" w:hAnsi="Symbol" w:cs="Symbol"/>
    </w:rPr>
  </w:style>
  <w:style w:type="character" w:customStyle="1" w:styleId="WW8Num1z2">
    <w:name w:val="WW8Num1z2"/>
    <w:uiPriority w:val="99"/>
    <w:rsid w:val="005D3B3D"/>
    <w:rPr>
      <w:rFonts w:ascii="Courier New" w:hAnsi="Courier New" w:cs="Courier New"/>
    </w:rPr>
  </w:style>
  <w:style w:type="character" w:customStyle="1" w:styleId="WW8Num1z3">
    <w:name w:val="WW8Num1z3"/>
    <w:uiPriority w:val="99"/>
    <w:rsid w:val="005D3B3D"/>
    <w:rPr>
      <w:rFonts w:ascii="Wingdings" w:hAnsi="Wingdings" w:cs="Wingdings"/>
    </w:rPr>
  </w:style>
  <w:style w:type="character" w:customStyle="1" w:styleId="WW8Num2z0">
    <w:name w:val="WW8Num2z0"/>
    <w:uiPriority w:val="99"/>
    <w:rsid w:val="005D3B3D"/>
    <w:rPr>
      <w:rFonts w:ascii="Cambria" w:eastAsia="MS Mincho" w:hAnsi="Cambria" w:cs="Cambria"/>
    </w:rPr>
  </w:style>
  <w:style w:type="character" w:customStyle="1" w:styleId="WW8Num2z1">
    <w:name w:val="WW8Num2z1"/>
    <w:uiPriority w:val="99"/>
    <w:rsid w:val="005D3B3D"/>
    <w:rPr>
      <w:rFonts w:ascii="Courier New" w:hAnsi="Courier New" w:cs="Courier New"/>
    </w:rPr>
  </w:style>
  <w:style w:type="character" w:customStyle="1" w:styleId="WW8Num2z2">
    <w:name w:val="WW8Num2z2"/>
    <w:uiPriority w:val="99"/>
    <w:rsid w:val="005D3B3D"/>
    <w:rPr>
      <w:rFonts w:ascii="Wingdings" w:hAnsi="Wingdings" w:cs="Wingdings"/>
    </w:rPr>
  </w:style>
  <w:style w:type="character" w:customStyle="1" w:styleId="WW8Num2z3">
    <w:name w:val="WW8Num2z3"/>
    <w:uiPriority w:val="99"/>
    <w:rsid w:val="005D3B3D"/>
    <w:rPr>
      <w:rFonts w:ascii="Symbol" w:hAnsi="Symbol" w:cs="Symbol"/>
    </w:rPr>
  </w:style>
  <w:style w:type="character" w:customStyle="1" w:styleId="WW8Num3z0">
    <w:name w:val="WW8Num3z0"/>
    <w:uiPriority w:val="99"/>
    <w:rsid w:val="005D3B3D"/>
    <w:rPr>
      <w:rFonts w:ascii="Calibri" w:eastAsia="Times New Roman" w:hAnsi="Calibri" w:cs="Calibri"/>
    </w:rPr>
  </w:style>
  <w:style w:type="character" w:customStyle="1" w:styleId="WW8Num3z1">
    <w:name w:val="WW8Num3z1"/>
    <w:uiPriority w:val="99"/>
    <w:rsid w:val="005D3B3D"/>
    <w:rPr>
      <w:rFonts w:ascii="Courier New" w:hAnsi="Courier New" w:cs="Courier New"/>
    </w:rPr>
  </w:style>
  <w:style w:type="character" w:customStyle="1" w:styleId="WW8Num3z2">
    <w:name w:val="WW8Num3z2"/>
    <w:uiPriority w:val="99"/>
    <w:rsid w:val="005D3B3D"/>
    <w:rPr>
      <w:rFonts w:ascii="Wingdings" w:hAnsi="Wingdings" w:cs="Wingdings"/>
    </w:rPr>
  </w:style>
  <w:style w:type="character" w:customStyle="1" w:styleId="WW8Num3z3">
    <w:name w:val="WW8Num3z3"/>
    <w:uiPriority w:val="99"/>
    <w:rsid w:val="005D3B3D"/>
    <w:rPr>
      <w:rFonts w:ascii="Symbol" w:hAnsi="Symbol" w:cs="Symbol"/>
    </w:rPr>
  </w:style>
  <w:style w:type="character" w:customStyle="1" w:styleId="Absatz-Standardschriftart1">
    <w:name w:val="Absatz-Standardschriftart1"/>
    <w:uiPriority w:val="99"/>
    <w:rsid w:val="005D3B3D"/>
  </w:style>
  <w:style w:type="character" w:customStyle="1" w:styleId="KopfzeileZchn">
    <w:name w:val="Kopfzeile Zchn"/>
    <w:basedOn w:val="Absatz-Standardschriftart1"/>
    <w:uiPriority w:val="99"/>
    <w:rsid w:val="005D3B3D"/>
  </w:style>
  <w:style w:type="character" w:customStyle="1" w:styleId="FuzeileZchn">
    <w:name w:val="Fußzeile Zchn"/>
    <w:basedOn w:val="Absatz-Standardschriftart1"/>
    <w:uiPriority w:val="99"/>
    <w:rsid w:val="005D3B3D"/>
  </w:style>
  <w:style w:type="character" w:customStyle="1" w:styleId="SprechblasentextZchn">
    <w:name w:val="Sprechblasentext Zchn"/>
    <w:uiPriority w:val="99"/>
    <w:rsid w:val="005D3B3D"/>
    <w:rPr>
      <w:rFonts w:ascii="Tahoma" w:hAnsi="Tahoma" w:cs="Tahoma"/>
      <w:sz w:val="16"/>
      <w:szCs w:val="16"/>
    </w:rPr>
  </w:style>
  <w:style w:type="character" w:styleId="Collegamentoipertestuale">
    <w:name w:val="Hyperlink"/>
    <w:basedOn w:val="Carpredefinitoparagrafo"/>
    <w:uiPriority w:val="99"/>
    <w:rsid w:val="005D3B3D"/>
    <w:rPr>
      <w:color w:val="0000FF"/>
      <w:u w:val="single"/>
    </w:rPr>
  </w:style>
  <w:style w:type="paragraph" w:customStyle="1" w:styleId="berschrift">
    <w:name w:val="Überschrift"/>
    <w:basedOn w:val="Normale"/>
    <w:next w:val="Corpotesto"/>
    <w:uiPriority w:val="99"/>
    <w:rsid w:val="005D3B3D"/>
    <w:pPr>
      <w:keepNext/>
      <w:spacing w:before="240" w:after="120"/>
    </w:pPr>
    <w:rPr>
      <w:rFonts w:ascii="Arial" w:eastAsia="SimSun" w:hAnsi="Arial" w:cs="Arial"/>
      <w:sz w:val="28"/>
      <w:szCs w:val="28"/>
    </w:rPr>
  </w:style>
  <w:style w:type="paragraph" w:styleId="Corpotesto">
    <w:name w:val="Body Text"/>
    <w:basedOn w:val="Normale"/>
    <w:link w:val="CorpotestoCarattere"/>
    <w:uiPriority w:val="99"/>
    <w:rsid w:val="005D3B3D"/>
    <w:pPr>
      <w:spacing w:after="120"/>
    </w:pPr>
  </w:style>
  <w:style w:type="character" w:customStyle="1" w:styleId="CorpotestoCarattere">
    <w:name w:val="Corpo testo Carattere"/>
    <w:basedOn w:val="Carpredefinitoparagrafo"/>
    <w:link w:val="Corpotesto"/>
    <w:uiPriority w:val="99"/>
    <w:semiHidden/>
    <w:rsid w:val="0009613F"/>
    <w:rPr>
      <w:rFonts w:ascii="Calibri" w:hAnsi="Calibri" w:cs="Calibri"/>
      <w:lang w:eastAsia="en-US"/>
    </w:rPr>
  </w:style>
  <w:style w:type="paragraph" w:styleId="Elenco">
    <w:name w:val="List"/>
    <w:basedOn w:val="Corpotesto"/>
    <w:uiPriority w:val="99"/>
    <w:rsid w:val="005D3B3D"/>
  </w:style>
  <w:style w:type="paragraph" w:customStyle="1" w:styleId="Beschriftung1">
    <w:name w:val="Beschriftung1"/>
    <w:basedOn w:val="Normale"/>
    <w:uiPriority w:val="99"/>
    <w:rsid w:val="005D3B3D"/>
    <w:pPr>
      <w:suppressLineNumbers/>
      <w:spacing w:before="120" w:after="120"/>
    </w:pPr>
    <w:rPr>
      <w:i/>
      <w:iCs/>
      <w:sz w:val="24"/>
      <w:szCs w:val="24"/>
    </w:rPr>
  </w:style>
  <w:style w:type="paragraph" w:customStyle="1" w:styleId="Verzeichnis">
    <w:name w:val="Verzeichnis"/>
    <w:basedOn w:val="Normale"/>
    <w:uiPriority w:val="99"/>
    <w:rsid w:val="005D3B3D"/>
    <w:pPr>
      <w:suppressLineNumbers/>
    </w:pPr>
  </w:style>
  <w:style w:type="paragraph" w:styleId="Intestazione">
    <w:name w:val="header"/>
    <w:basedOn w:val="Normale"/>
    <w:link w:val="IntestazioneCarattere"/>
    <w:uiPriority w:val="99"/>
    <w:rsid w:val="005D3B3D"/>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semiHidden/>
    <w:rsid w:val="0009613F"/>
    <w:rPr>
      <w:rFonts w:ascii="Calibri" w:hAnsi="Calibri" w:cs="Calibri"/>
      <w:lang w:eastAsia="en-US"/>
    </w:rPr>
  </w:style>
  <w:style w:type="paragraph" w:styleId="Pidipagina">
    <w:name w:val="footer"/>
    <w:basedOn w:val="Normale"/>
    <w:link w:val="PidipaginaCarattere"/>
    <w:uiPriority w:val="99"/>
    <w:rsid w:val="005D3B3D"/>
    <w:pPr>
      <w:tabs>
        <w:tab w:val="center" w:pos="4536"/>
        <w:tab w:val="right" w:pos="9072"/>
      </w:tabs>
      <w:spacing w:line="240" w:lineRule="auto"/>
    </w:pPr>
  </w:style>
  <w:style w:type="character" w:customStyle="1" w:styleId="PidipaginaCarattere">
    <w:name w:val="Piè di pagina Carattere"/>
    <w:basedOn w:val="Carpredefinitoparagrafo"/>
    <w:link w:val="Pidipagina"/>
    <w:uiPriority w:val="99"/>
    <w:semiHidden/>
    <w:rsid w:val="0009613F"/>
    <w:rPr>
      <w:rFonts w:ascii="Calibri" w:hAnsi="Calibri" w:cs="Calibri"/>
      <w:lang w:eastAsia="en-US"/>
    </w:rPr>
  </w:style>
  <w:style w:type="paragraph" w:styleId="Testofumetto">
    <w:name w:val="Balloon Text"/>
    <w:basedOn w:val="Normale"/>
    <w:link w:val="TestofumettoCarattere"/>
    <w:uiPriority w:val="99"/>
    <w:semiHidden/>
    <w:rsid w:val="005D3B3D"/>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9613F"/>
    <w:rPr>
      <w:sz w:val="0"/>
      <w:szCs w:val="0"/>
      <w:lang w:eastAsia="en-US"/>
    </w:rPr>
  </w:style>
  <w:style w:type="paragraph" w:customStyle="1" w:styleId="FarbigeListe-Akzent11">
    <w:name w:val="Farbige Liste - Akzent 11"/>
    <w:basedOn w:val="Normale"/>
    <w:uiPriority w:val="99"/>
    <w:rsid w:val="005D3B3D"/>
    <w:pPr>
      <w:ind w:left="720"/>
    </w:pPr>
  </w:style>
  <w:style w:type="paragraph" w:customStyle="1" w:styleId="KunsthausMeran">
    <w:name w:val="Kunsthaus Meran"/>
    <w:basedOn w:val="Normale"/>
    <w:uiPriority w:val="99"/>
    <w:rsid w:val="005D3B3D"/>
    <w:pPr>
      <w:spacing w:line="240" w:lineRule="auto"/>
    </w:pPr>
    <w:rPr>
      <w:sz w:val="20"/>
      <w:szCs w:val="20"/>
    </w:rPr>
  </w:style>
  <w:style w:type="paragraph" w:customStyle="1" w:styleId="bodytext">
    <w:name w:val="bodytext"/>
    <w:basedOn w:val="Normale"/>
    <w:uiPriority w:val="99"/>
    <w:rsid w:val="005D3B3D"/>
    <w:pPr>
      <w:spacing w:before="280" w:after="280" w:line="240" w:lineRule="auto"/>
    </w:pPr>
    <w:rPr>
      <w:rFonts w:cs="Times New Roman"/>
      <w:sz w:val="24"/>
      <w:szCs w:val="24"/>
    </w:rPr>
  </w:style>
  <w:style w:type="character" w:customStyle="1" w:styleId="hps">
    <w:name w:val="hps"/>
    <w:basedOn w:val="Carpredefinitoparagrafo"/>
    <w:uiPriority w:val="99"/>
    <w:rsid w:val="00EB15BF"/>
  </w:style>
  <w:style w:type="paragraph" w:styleId="Paragrafoelenco">
    <w:name w:val="List Paragraph"/>
    <w:basedOn w:val="Normale"/>
    <w:uiPriority w:val="99"/>
    <w:qFormat/>
    <w:rsid w:val="000D608D"/>
    <w:pPr>
      <w:suppressAutoHyphens w:val="0"/>
      <w:spacing w:line="240" w:lineRule="auto"/>
      <w:ind w:left="720"/>
      <w:contextualSpacing/>
    </w:pPr>
  </w:style>
  <w:style w:type="paragraph" w:styleId="NormaleWeb">
    <w:name w:val="Normal (Web)"/>
    <w:basedOn w:val="Normale"/>
    <w:uiPriority w:val="99"/>
    <w:rsid w:val="00505549"/>
    <w:pPr>
      <w:suppressAutoHyphens w:val="0"/>
      <w:spacing w:before="100" w:beforeAutospacing="1" w:after="100" w:afterAutospacing="1" w:line="240" w:lineRule="auto"/>
    </w:pPr>
    <w:rPr>
      <w:rFonts w:ascii="Verdana" w:hAnsi="Verdana" w:cs="Verdana"/>
      <w:sz w:val="24"/>
      <w:szCs w:val="24"/>
    </w:rPr>
  </w:style>
  <w:style w:type="character" w:styleId="Enfasicorsivo">
    <w:name w:val="Emphasis"/>
    <w:basedOn w:val="Carpredefinitoparagrafo"/>
    <w:uiPriority w:val="99"/>
    <w:qFormat/>
    <w:rsid w:val="00003561"/>
    <w:rPr>
      <w:i/>
      <w:iCs/>
    </w:rPr>
  </w:style>
  <w:style w:type="character" w:customStyle="1" w:styleId="apple-style-span">
    <w:name w:val="apple-style-span"/>
    <w:basedOn w:val="Carpredefinitoparagrafo"/>
    <w:uiPriority w:val="99"/>
    <w:rsid w:val="00F77FF5"/>
  </w:style>
  <w:style w:type="character" w:customStyle="1" w:styleId="ya-q-full-text">
    <w:name w:val="ya-q-full-text"/>
    <w:basedOn w:val="Carpredefinitoparagrafo"/>
    <w:uiPriority w:val="99"/>
    <w:rsid w:val="00316965"/>
  </w:style>
  <w:style w:type="paragraph" w:styleId="Nessunaspaziatura">
    <w:name w:val="No Spacing"/>
    <w:uiPriority w:val="99"/>
    <w:qFormat/>
    <w:rsid w:val="00447E76"/>
    <w:rPr>
      <w:rFonts w:ascii="Calibri" w:hAnsi="Calibri" w:cs="Calibri"/>
    </w:rPr>
  </w:style>
  <w:style w:type="paragraph" w:styleId="Testonormale">
    <w:name w:val="Plain Text"/>
    <w:basedOn w:val="Normale"/>
    <w:link w:val="TestonormaleCarattere"/>
    <w:uiPriority w:val="99"/>
    <w:rsid w:val="00965B5A"/>
    <w:pPr>
      <w:suppressAutoHyphens w:val="0"/>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rsid w:val="00965B5A"/>
    <w:rPr>
      <w:rFonts w:ascii="Consolas" w:eastAsia="Times New Roman" w:hAnsi="Consolas" w:cs="Consolas"/>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8183083">
      <w:marLeft w:val="0"/>
      <w:marRight w:val="0"/>
      <w:marTop w:val="0"/>
      <w:marBottom w:val="0"/>
      <w:divBdr>
        <w:top w:val="none" w:sz="0" w:space="0" w:color="auto"/>
        <w:left w:val="none" w:sz="0" w:space="0" w:color="auto"/>
        <w:bottom w:val="none" w:sz="0" w:space="0" w:color="auto"/>
        <w:right w:val="none" w:sz="0" w:space="0" w:color="auto"/>
      </w:divBdr>
    </w:div>
    <w:div w:id="2138183099">
      <w:marLeft w:val="0"/>
      <w:marRight w:val="0"/>
      <w:marTop w:val="0"/>
      <w:marBottom w:val="0"/>
      <w:divBdr>
        <w:top w:val="none" w:sz="0" w:space="0" w:color="auto"/>
        <w:left w:val="none" w:sz="0" w:space="0" w:color="auto"/>
        <w:bottom w:val="none" w:sz="0" w:space="0" w:color="auto"/>
        <w:right w:val="none" w:sz="0" w:space="0" w:color="auto"/>
      </w:divBdr>
      <w:divsChild>
        <w:div w:id="2138183121">
          <w:marLeft w:val="0"/>
          <w:marRight w:val="0"/>
          <w:marTop w:val="0"/>
          <w:marBottom w:val="0"/>
          <w:divBdr>
            <w:top w:val="none" w:sz="0" w:space="0" w:color="auto"/>
            <w:left w:val="none" w:sz="0" w:space="0" w:color="auto"/>
            <w:bottom w:val="none" w:sz="0" w:space="0" w:color="auto"/>
            <w:right w:val="none" w:sz="0" w:space="0" w:color="auto"/>
          </w:divBdr>
          <w:divsChild>
            <w:div w:id="2138183091">
              <w:marLeft w:val="0"/>
              <w:marRight w:val="0"/>
              <w:marTop w:val="0"/>
              <w:marBottom w:val="0"/>
              <w:divBdr>
                <w:top w:val="none" w:sz="0" w:space="0" w:color="auto"/>
                <w:left w:val="none" w:sz="0" w:space="0" w:color="auto"/>
                <w:bottom w:val="none" w:sz="0" w:space="0" w:color="auto"/>
                <w:right w:val="none" w:sz="0" w:space="0" w:color="auto"/>
              </w:divBdr>
              <w:divsChild>
                <w:div w:id="2138183095">
                  <w:marLeft w:val="0"/>
                  <w:marRight w:val="0"/>
                  <w:marTop w:val="0"/>
                  <w:marBottom w:val="0"/>
                  <w:divBdr>
                    <w:top w:val="none" w:sz="0" w:space="0" w:color="auto"/>
                    <w:left w:val="none" w:sz="0" w:space="0" w:color="auto"/>
                    <w:bottom w:val="none" w:sz="0" w:space="0" w:color="auto"/>
                    <w:right w:val="none" w:sz="0" w:space="0" w:color="auto"/>
                  </w:divBdr>
                  <w:divsChild>
                    <w:div w:id="2138183084">
                      <w:marLeft w:val="0"/>
                      <w:marRight w:val="0"/>
                      <w:marTop w:val="0"/>
                      <w:marBottom w:val="0"/>
                      <w:divBdr>
                        <w:top w:val="none" w:sz="0" w:space="0" w:color="auto"/>
                        <w:left w:val="none" w:sz="0" w:space="0" w:color="auto"/>
                        <w:bottom w:val="none" w:sz="0" w:space="0" w:color="auto"/>
                        <w:right w:val="none" w:sz="0" w:space="0" w:color="auto"/>
                      </w:divBdr>
                      <w:divsChild>
                        <w:div w:id="2138183086">
                          <w:marLeft w:val="0"/>
                          <w:marRight w:val="0"/>
                          <w:marTop w:val="0"/>
                          <w:marBottom w:val="0"/>
                          <w:divBdr>
                            <w:top w:val="none" w:sz="0" w:space="0" w:color="auto"/>
                            <w:left w:val="none" w:sz="0" w:space="0" w:color="auto"/>
                            <w:bottom w:val="none" w:sz="0" w:space="0" w:color="auto"/>
                            <w:right w:val="none" w:sz="0" w:space="0" w:color="auto"/>
                          </w:divBdr>
                          <w:divsChild>
                            <w:div w:id="213818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3100">
      <w:marLeft w:val="0"/>
      <w:marRight w:val="0"/>
      <w:marTop w:val="0"/>
      <w:marBottom w:val="0"/>
      <w:divBdr>
        <w:top w:val="none" w:sz="0" w:space="0" w:color="auto"/>
        <w:left w:val="none" w:sz="0" w:space="0" w:color="auto"/>
        <w:bottom w:val="none" w:sz="0" w:space="0" w:color="auto"/>
        <w:right w:val="none" w:sz="0" w:space="0" w:color="auto"/>
      </w:divBdr>
      <w:divsChild>
        <w:div w:id="2138183104">
          <w:marLeft w:val="0"/>
          <w:marRight w:val="0"/>
          <w:marTop w:val="0"/>
          <w:marBottom w:val="0"/>
          <w:divBdr>
            <w:top w:val="none" w:sz="0" w:space="0" w:color="auto"/>
            <w:left w:val="none" w:sz="0" w:space="0" w:color="auto"/>
            <w:bottom w:val="none" w:sz="0" w:space="0" w:color="auto"/>
            <w:right w:val="none" w:sz="0" w:space="0" w:color="auto"/>
          </w:divBdr>
        </w:div>
      </w:divsChild>
    </w:div>
    <w:div w:id="2138183103">
      <w:marLeft w:val="0"/>
      <w:marRight w:val="0"/>
      <w:marTop w:val="0"/>
      <w:marBottom w:val="0"/>
      <w:divBdr>
        <w:top w:val="none" w:sz="0" w:space="0" w:color="auto"/>
        <w:left w:val="none" w:sz="0" w:space="0" w:color="auto"/>
        <w:bottom w:val="none" w:sz="0" w:space="0" w:color="auto"/>
        <w:right w:val="none" w:sz="0" w:space="0" w:color="auto"/>
      </w:divBdr>
    </w:div>
    <w:div w:id="2138183106">
      <w:marLeft w:val="0"/>
      <w:marRight w:val="0"/>
      <w:marTop w:val="0"/>
      <w:marBottom w:val="0"/>
      <w:divBdr>
        <w:top w:val="none" w:sz="0" w:space="0" w:color="auto"/>
        <w:left w:val="none" w:sz="0" w:space="0" w:color="auto"/>
        <w:bottom w:val="none" w:sz="0" w:space="0" w:color="auto"/>
        <w:right w:val="none" w:sz="0" w:space="0" w:color="auto"/>
      </w:divBdr>
    </w:div>
    <w:div w:id="2138183107">
      <w:marLeft w:val="0"/>
      <w:marRight w:val="0"/>
      <w:marTop w:val="0"/>
      <w:marBottom w:val="0"/>
      <w:divBdr>
        <w:top w:val="none" w:sz="0" w:space="0" w:color="auto"/>
        <w:left w:val="none" w:sz="0" w:space="0" w:color="auto"/>
        <w:bottom w:val="none" w:sz="0" w:space="0" w:color="auto"/>
        <w:right w:val="none" w:sz="0" w:space="0" w:color="auto"/>
      </w:divBdr>
      <w:divsChild>
        <w:div w:id="2138183118">
          <w:marLeft w:val="0"/>
          <w:marRight w:val="0"/>
          <w:marTop w:val="0"/>
          <w:marBottom w:val="0"/>
          <w:divBdr>
            <w:top w:val="none" w:sz="0" w:space="0" w:color="auto"/>
            <w:left w:val="none" w:sz="0" w:space="0" w:color="auto"/>
            <w:bottom w:val="none" w:sz="0" w:space="0" w:color="auto"/>
            <w:right w:val="none" w:sz="0" w:space="0" w:color="auto"/>
          </w:divBdr>
          <w:divsChild>
            <w:div w:id="2138183102">
              <w:marLeft w:val="0"/>
              <w:marRight w:val="0"/>
              <w:marTop w:val="0"/>
              <w:marBottom w:val="0"/>
              <w:divBdr>
                <w:top w:val="none" w:sz="0" w:space="0" w:color="auto"/>
                <w:left w:val="none" w:sz="0" w:space="0" w:color="auto"/>
                <w:bottom w:val="none" w:sz="0" w:space="0" w:color="auto"/>
                <w:right w:val="none" w:sz="0" w:space="0" w:color="auto"/>
              </w:divBdr>
              <w:divsChild>
                <w:div w:id="2138183114">
                  <w:marLeft w:val="0"/>
                  <w:marRight w:val="0"/>
                  <w:marTop w:val="0"/>
                  <w:marBottom w:val="0"/>
                  <w:divBdr>
                    <w:top w:val="none" w:sz="0" w:space="0" w:color="auto"/>
                    <w:left w:val="none" w:sz="0" w:space="0" w:color="auto"/>
                    <w:bottom w:val="none" w:sz="0" w:space="0" w:color="auto"/>
                    <w:right w:val="none" w:sz="0" w:space="0" w:color="auto"/>
                  </w:divBdr>
                  <w:divsChild>
                    <w:div w:id="2138183085">
                      <w:marLeft w:val="0"/>
                      <w:marRight w:val="0"/>
                      <w:marTop w:val="0"/>
                      <w:marBottom w:val="0"/>
                      <w:divBdr>
                        <w:top w:val="none" w:sz="0" w:space="0" w:color="auto"/>
                        <w:left w:val="none" w:sz="0" w:space="0" w:color="auto"/>
                        <w:bottom w:val="none" w:sz="0" w:space="0" w:color="auto"/>
                        <w:right w:val="none" w:sz="0" w:space="0" w:color="auto"/>
                      </w:divBdr>
                      <w:divsChild>
                        <w:div w:id="2138183093">
                          <w:marLeft w:val="0"/>
                          <w:marRight w:val="0"/>
                          <w:marTop w:val="0"/>
                          <w:marBottom w:val="0"/>
                          <w:divBdr>
                            <w:top w:val="none" w:sz="0" w:space="0" w:color="auto"/>
                            <w:left w:val="none" w:sz="0" w:space="0" w:color="auto"/>
                            <w:bottom w:val="none" w:sz="0" w:space="0" w:color="auto"/>
                            <w:right w:val="none" w:sz="0" w:space="0" w:color="auto"/>
                          </w:divBdr>
                          <w:divsChild>
                            <w:div w:id="213818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3109">
      <w:marLeft w:val="0"/>
      <w:marRight w:val="0"/>
      <w:marTop w:val="0"/>
      <w:marBottom w:val="0"/>
      <w:divBdr>
        <w:top w:val="none" w:sz="0" w:space="0" w:color="auto"/>
        <w:left w:val="none" w:sz="0" w:space="0" w:color="auto"/>
        <w:bottom w:val="none" w:sz="0" w:space="0" w:color="auto"/>
        <w:right w:val="none" w:sz="0" w:space="0" w:color="auto"/>
      </w:divBdr>
      <w:divsChild>
        <w:div w:id="2138183119">
          <w:marLeft w:val="0"/>
          <w:marRight w:val="0"/>
          <w:marTop w:val="0"/>
          <w:marBottom w:val="0"/>
          <w:divBdr>
            <w:top w:val="none" w:sz="0" w:space="0" w:color="auto"/>
            <w:left w:val="none" w:sz="0" w:space="0" w:color="auto"/>
            <w:bottom w:val="none" w:sz="0" w:space="0" w:color="auto"/>
            <w:right w:val="none" w:sz="0" w:space="0" w:color="auto"/>
          </w:divBdr>
          <w:divsChild>
            <w:div w:id="2138183108">
              <w:marLeft w:val="0"/>
              <w:marRight w:val="0"/>
              <w:marTop w:val="0"/>
              <w:marBottom w:val="0"/>
              <w:divBdr>
                <w:top w:val="none" w:sz="0" w:space="0" w:color="auto"/>
                <w:left w:val="none" w:sz="0" w:space="0" w:color="auto"/>
                <w:bottom w:val="none" w:sz="0" w:space="0" w:color="auto"/>
                <w:right w:val="none" w:sz="0" w:space="0" w:color="auto"/>
              </w:divBdr>
              <w:divsChild>
                <w:div w:id="2138183101">
                  <w:marLeft w:val="0"/>
                  <w:marRight w:val="0"/>
                  <w:marTop w:val="0"/>
                  <w:marBottom w:val="0"/>
                  <w:divBdr>
                    <w:top w:val="none" w:sz="0" w:space="0" w:color="auto"/>
                    <w:left w:val="none" w:sz="0" w:space="0" w:color="auto"/>
                    <w:bottom w:val="none" w:sz="0" w:space="0" w:color="auto"/>
                    <w:right w:val="none" w:sz="0" w:space="0" w:color="auto"/>
                  </w:divBdr>
                  <w:divsChild>
                    <w:div w:id="2138183105">
                      <w:marLeft w:val="0"/>
                      <w:marRight w:val="0"/>
                      <w:marTop w:val="0"/>
                      <w:marBottom w:val="0"/>
                      <w:divBdr>
                        <w:top w:val="none" w:sz="0" w:space="0" w:color="auto"/>
                        <w:left w:val="none" w:sz="0" w:space="0" w:color="auto"/>
                        <w:bottom w:val="none" w:sz="0" w:space="0" w:color="auto"/>
                        <w:right w:val="none" w:sz="0" w:space="0" w:color="auto"/>
                      </w:divBdr>
                      <w:divsChild>
                        <w:div w:id="2138183087">
                          <w:marLeft w:val="0"/>
                          <w:marRight w:val="0"/>
                          <w:marTop w:val="0"/>
                          <w:marBottom w:val="0"/>
                          <w:divBdr>
                            <w:top w:val="none" w:sz="0" w:space="0" w:color="auto"/>
                            <w:left w:val="none" w:sz="0" w:space="0" w:color="auto"/>
                            <w:bottom w:val="none" w:sz="0" w:space="0" w:color="auto"/>
                            <w:right w:val="none" w:sz="0" w:space="0" w:color="auto"/>
                          </w:divBdr>
                          <w:divsChild>
                            <w:div w:id="213818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3110">
      <w:marLeft w:val="0"/>
      <w:marRight w:val="0"/>
      <w:marTop w:val="0"/>
      <w:marBottom w:val="0"/>
      <w:divBdr>
        <w:top w:val="none" w:sz="0" w:space="0" w:color="auto"/>
        <w:left w:val="none" w:sz="0" w:space="0" w:color="auto"/>
        <w:bottom w:val="none" w:sz="0" w:space="0" w:color="auto"/>
        <w:right w:val="none" w:sz="0" w:space="0" w:color="auto"/>
      </w:divBdr>
    </w:div>
    <w:div w:id="2138183111">
      <w:marLeft w:val="0"/>
      <w:marRight w:val="0"/>
      <w:marTop w:val="0"/>
      <w:marBottom w:val="0"/>
      <w:divBdr>
        <w:top w:val="none" w:sz="0" w:space="0" w:color="auto"/>
        <w:left w:val="none" w:sz="0" w:space="0" w:color="auto"/>
        <w:bottom w:val="none" w:sz="0" w:space="0" w:color="auto"/>
        <w:right w:val="none" w:sz="0" w:space="0" w:color="auto"/>
      </w:divBdr>
    </w:div>
    <w:div w:id="2138183112">
      <w:marLeft w:val="0"/>
      <w:marRight w:val="0"/>
      <w:marTop w:val="0"/>
      <w:marBottom w:val="0"/>
      <w:divBdr>
        <w:top w:val="none" w:sz="0" w:space="0" w:color="auto"/>
        <w:left w:val="none" w:sz="0" w:space="0" w:color="auto"/>
        <w:bottom w:val="none" w:sz="0" w:space="0" w:color="auto"/>
        <w:right w:val="none" w:sz="0" w:space="0" w:color="auto"/>
      </w:divBdr>
    </w:div>
    <w:div w:id="2138183115">
      <w:marLeft w:val="0"/>
      <w:marRight w:val="0"/>
      <w:marTop w:val="0"/>
      <w:marBottom w:val="0"/>
      <w:divBdr>
        <w:top w:val="none" w:sz="0" w:space="0" w:color="auto"/>
        <w:left w:val="none" w:sz="0" w:space="0" w:color="auto"/>
        <w:bottom w:val="none" w:sz="0" w:space="0" w:color="auto"/>
        <w:right w:val="none" w:sz="0" w:space="0" w:color="auto"/>
      </w:divBdr>
      <w:divsChild>
        <w:div w:id="2138183120">
          <w:marLeft w:val="0"/>
          <w:marRight w:val="0"/>
          <w:marTop w:val="0"/>
          <w:marBottom w:val="0"/>
          <w:divBdr>
            <w:top w:val="none" w:sz="0" w:space="0" w:color="auto"/>
            <w:left w:val="none" w:sz="0" w:space="0" w:color="auto"/>
            <w:bottom w:val="none" w:sz="0" w:space="0" w:color="auto"/>
            <w:right w:val="none" w:sz="0" w:space="0" w:color="auto"/>
          </w:divBdr>
          <w:divsChild>
            <w:div w:id="2138183094">
              <w:marLeft w:val="0"/>
              <w:marRight w:val="0"/>
              <w:marTop w:val="0"/>
              <w:marBottom w:val="0"/>
              <w:divBdr>
                <w:top w:val="none" w:sz="0" w:space="0" w:color="auto"/>
                <w:left w:val="none" w:sz="0" w:space="0" w:color="auto"/>
                <w:bottom w:val="none" w:sz="0" w:space="0" w:color="auto"/>
                <w:right w:val="none" w:sz="0" w:space="0" w:color="auto"/>
              </w:divBdr>
              <w:divsChild>
                <w:div w:id="2138183124">
                  <w:marLeft w:val="0"/>
                  <w:marRight w:val="0"/>
                  <w:marTop w:val="0"/>
                  <w:marBottom w:val="0"/>
                  <w:divBdr>
                    <w:top w:val="none" w:sz="0" w:space="0" w:color="auto"/>
                    <w:left w:val="none" w:sz="0" w:space="0" w:color="auto"/>
                    <w:bottom w:val="none" w:sz="0" w:space="0" w:color="auto"/>
                    <w:right w:val="none" w:sz="0" w:space="0" w:color="auto"/>
                  </w:divBdr>
                  <w:divsChild>
                    <w:div w:id="2138183097">
                      <w:marLeft w:val="0"/>
                      <w:marRight w:val="0"/>
                      <w:marTop w:val="0"/>
                      <w:marBottom w:val="0"/>
                      <w:divBdr>
                        <w:top w:val="none" w:sz="0" w:space="0" w:color="auto"/>
                        <w:left w:val="none" w:sz="0" w:space="0" w:color="auto"/>
                        <w:bottom w:val="none" w:sz="0" w:space="0" w:color="auto"/>
                        <w:right w:val="none" w:sz="0" w:space="0" w:color="auto"/>
                      </w:divBdr>
                      <w:divsChild>
                        <w:div w:id="2138183123">
                          <w:marLeft w:val="0"/>
                          <w:marRight w:val="0"/>
                          <w:marTop w:val="0"/>
                          <w:marBottom w:val="0"/>
                          <w:divBdr>
                            <w:top w:val="none" w:sz="0" w:space="0" w:color="auto"/>
                            <w:left w:val="none" w:sz="0" w:space="0" w:color="auto"/>
                            <w:bottom w:val="none" w:sz="0" w:space="0" w:color="auto"/>
                            <w:right w:val="none" w:sz="0" w:space="0" w:color="auto"/>
                          </w:divBdr>
                          <w:divsChild>
                            <w:div w:id="213818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183117">
      <w:marLeft w:val="0"/>
      <w:marRight w:val="0"/>
      <w:marTop w:val="0"/>
      <w:marBottom w:val="0"/>
      <w:divBdr>
        <w:top w:val="none" w:sz="0" w:space="0" w:color="auto"/>
        <w:left w:val="none" w:sz="0" w:space="0" w:color="auto"/>
        <w:bottom w:val="none" w:sz="0" w:space="0" w:color="auto"/>
        <w:right w:val="none" w:sz="0" w:space="0" w:color="auto"/>
      </w:divBdr>
    </w:div>
    <w:div w:id="2138183122">
      <w:marLeft w:val="0"/>
      <w:marRight w:val="0"/>
      <w:marTop w:val="0"/>
      <w:marBottom w:val="0"/>
      <w:divBdr>
        <w:top w:val="none" w:sz="0" w:space="0" w:color="auto"/>
        <w:left w:val="none" w:sz="0" w:space="0" w:color="auto"/>
        <w:bottom w:val="none" w:sz="0" w:space="0" w:color="auto"/>
        <w:right w:val="none" w:sz="0" w:space="0" w:color="auto"/>
      </w:divBdr>
    </w:div>
    <w:div w:id="2138183125">
      <w:marLeft w:val="0"/>
      <w:marRight w:val="0"/>
      <w:marTop w:val="0"/>
      <w:marBottom w:val="0"/>
      <w:divBdr>
        <w:top w:val="none" w:sz="0" w:space="0" w:color="auto"/>
        <w:left w:val="none" w:sz="0" w:space="0" w:color="auto"/>
        <w:bottom w:val="none" w:sz="0" w:space="0" w:color="auto"/>
        <w:right w:val="none" w:sz="0" w:space="0" w:color="auto"/>
      </w:divBdr>
    </w:div>
    <w:div w:id="2138183126">
      <w:marLeft w:val="0"/>
      <w:marRight w:val="0"/>
      <w:marTop w:val="0"/>
      <w:marBottom w:val="0"/>
      <w:divBdr>
        <w:top w:val="none" w:sz="0" w:space="0" w:color="auto"/>
        <w:left w:val="none" w:sz="0" w:space="0" w:color="auto"/>
        <w:bottom w:val="none" w:sz="0" w:space="0" w:color="auto"/>
        <w:right w:val="none" w:sz="0" w:space="0" w:color="auto"/>
      </w:divBdr>
      <w:divsChild>
        <w:div w:id="2138183096">
          <w:marLeft w:val="0"/>
          <w:marRight w:val="0"/>
          <w:marTop w:val="0"/>
          <w:marBottom w:val="0"/>
          <w:divBdr>
            <w:top w:val="none" w:sz="0" w:space="0" w:color="auto"/>
            <w:left w:val="none" w:sz="0" w:space="0" w:color="auto"/>
            <w:bottom w:val="none" w:sz="0" w:space="0" w:color="auto"/>
            <w:right w:val="none" w:sz="0" w:space="0" w:color="auto"/>
          </w:divBdr>
          <w:divsChild>
            <w:div w:id="2138183088">
              <w:marLeft w:val="0"/>
              <w:marRight w:val="0"/>
              <w:marTop w:val="0"/>
              <w:marBottom w:val="0"/>
              <w:divBdr>
                <w:top w:val="none" w:sz="0" w:space="0" w:color="auto"/>
                <w:left w:val="none" w:sz="0" w:space="0" w:color="auto"/>
                <w:bottom w:val="none" w:sz="0" w:space="0" w:color="auto"/>
                <w:right w:val="none" w:sz="0" w:space="0" w:color="auto"/>
              </w:divBdr>
              <w:divsChild>
                <w:div w:id="2138183113">
                  <w:marLeft w:val="0"/>
                  <w:marRight w:val="0"/>
                  <w:marTop w:val="0"/>
                  <w:marBottom w:val="0"/>
                  <w:divBdr>
                    <w:top w:val="none" w:sz="0" w:space="0" w:color="auto"/>
                    <w:left w:val="none" w:sz="0" w:space="0" w:color="auto"/>
                    <w:bottom w:val="none" w:sz="0" w:space="0" w:color="auto"/>
                    <w:right w:val="none" w:sz="0" w:space="0" w:color="auto"/>
                  </w:divBdr>
                  <w:divsChild>
                    <w:div w:id="2138183116">
                      <w:marLeft w:val="0"/>
                      <w:marRight w:val="0"/>
                      <w:marTop w:val="0"/>
                      <w:marBottom w:val="0"/>
                      <w:divBdr>
                        <w:top w:val="none" w:sz="0" w:space="0" w:color="auto"/>
                        <w:left w:val="none" w:sz="0" w:space="0" w:color="auto"/>
                        <w:bottom w:val="none" w:sz="0" w:space="0" w:color="auto"/>
                        <w:right w:val="none" w:sz="0" w:space="0" w:color="auto"/>
                      </w:divBdr>
                      <w:divsChild>
                        <w:div w:id="2138183098">
                          <w:marLeft w:val="0"/>
                          <w:marRight w:val="0"/>
                          <w:marTop w:val="0"/>
                          <w:marBottom w:val="0"/>
                          <w:divBdr>
                            <w:top w:val="none" w:sz="0" w:space="0" w:color="auto"/>
                            <w:left w:val="none" w:sz="0" w:space="0" w:color="auto"/>
                            <w:bottom w:val="none" w:sz="0" w:space="0" w:color="auto"/>
                            <w:right w:val="none" w:sz="0" w:space="0" w:color="auto"/>
                          </w:divBdr>
                          <w:divsChild>
                            <w:div w:id="21381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nna.defrancesco@clponline.it"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kunstmeranoarte.org/"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hyperlink" Target="mailto:schnitzer@kunstmeranoarte.org"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1191</Words>
  <Characters>6790</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Pressemitteilung</vt:lpstr>
    </vt:vector>
  </TitlesOfParts>
  <Company>kunst Meran</Company>
  <LinksUpToDate>false</LinksUpToDate>
  <CharactersWithSpaces>7966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dc:title>
  <dc:subject/>
  <dc:creator>Giorgia Lazzaretto</dc:creator>
  <cp:keywords/>
  <dc:description/>
  <cp:lastModifiedBy>Nadia Marconi</cp:lastModifiedBy>
  <cp:revision>2</cp:revision>
  <cp:lastPrinted>2015-10-01T07:16:00Z</cp:lastPrinted>
  <dcterms:created xsi:type="dcterms:W3CDTF">2017-10-17T08:56:00Z</dcterms:created>
  <dcterms:modified xsi:type="dcterms:W3CDTF">2017-10-17T08:56:00Z</dcterms:modified>
</cp:coreProperties>
</file>